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15E" w:rsidRPr="0088515E" w:rsidRDefault="0088515E" w:rsidP="0088515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b/>
          <w:sz w:val="24"/>
          <w:szCs w:val="24"/>
        </w:rPr>
      </w:pPr>
      <w:r w:rsidRPr="00854F80">
        <w:rPr>
          <w:rFonts w:ascii="Times New Roman" w:hAnsi="Times New Roman"/>
          <w:b/>
          <w:sz w:val="24"/>
          <w:szCs w:val="24"/>
        </w:rPr>
        <w:t xml:space="preserve">X-Ray crystal structure </w:t>
      </w:r>
      <w:r w:rsidRPr="005279E6">
        <w:rPr>
          <w:rFonts w:ascii="Times New Roman" w:hAnsi="Times New Roman"/>
          <w:b/>
          <w:sz w:val="24"/>
          <w:szCs w:val="24"/>
        </w:rPr>
        <w:t>data for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8515E">
        <w:rPr>
          <w:rFonts w:ascii="Times New Roman" w:hAnsi="Times New Roman"/>
          <w:b/>
          <w:sz w:val="24"/>
          <w:szCs w:val="24"/>
        </w:rPr>
        <w:t>(70) 2-Iodo-3-oxo-3H-indole 1-oxide (2-Iodoisatogen)</w:t>
      </w:r>
    </w:p>
    <w:p w:rsidR="00A322CE" w:rsidRDefault="00DF5B23" w:rsidP="00A322C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408045" cy="2482215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8045" cy="248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F32E9" w:rsidRDefault="00CF32E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Table 1.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</w:t>
      </w:r>
      <w:proofErr w:type="gramStart"/>
      <w:r>
        <w:rPr>
          <w:rFonts w:ascii="CG Times (W1)" w:hAnsi="CG Times (W1)" w:cs="CG Times (W1)"/>
          <w:sz w:val="20"/>
          <w:szCs w:val="20"/>
        </w:rPr>
        <w:t xml:space="preserve">Crystal data and structure refinement for </w:t>
      </w:r>
      <w:r w:rsidR="00A322CE" w:rsidRPr="00A322CE">
        <w:rPr>
          <w:rFonts w:ascii="CG Times (W1)" w:hAnsi="CG Times (W1)" w:cs="CG Times (W1)"/>
          <w:b/>
          <w:sz w:val="20"/>
          <w:szCs w:val="20"/>
        </w:rPr>
        <w:t>70</w:t>
      </w:r>
      <w:r>
        <w:rPr>
          <w:rFonts w:ascii="CG Times (W1)" w:hAnsi="CG Times (W1)" w:cs="CG Times (W1)"/>
          <w:sz w:val="20"/>
          <w:szCs w:val="20"/>
        </w:rPr>
        <w:t>.</w:t>
      </w:r>
      <w:proofErr w:type="gramEnd"/>
    </w:p>
    <w:p w:rsidR="00CF32E9" w:rsidRDefault="00CF32E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Identification code </w:t>
      </w:r>
      <w:r>
        <w:rPr>
          <w:rFonts w:ascii="CG Times (W1)" w:hAnsi="CG Times (W1)" w:cs="CG Times (W1)"/>
          <w:sz w:val="20"/>
          <w:szCs w:val="20"/>
        </w:rPr>
        <w:tab/>
        <w:t>ohj567_0m</w:t>
      </w:r>
    </w:p>
    <w:p w:rsidR="00CF32E9" w:rsidRDefault="00CF32E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Empirical formula </w:t>
      </w:r>
      <w:r>
        <w:rPr>
          <w:rFonts w:ascii="CG Times (W1)" w:hAnsi="CG Times (W1)" w:cs="CG Times (W1)"/>
          <w:sz w:val="20"/>
          <w:szCs w:val="20"/>
        </w:rPr>
        <w:tab/>
        <w:t>C8 H4 I N O2</w:t>
      </w:r>
    </w:p>
    <w:p w:rsidR="00CF32E9" w:rsidRDefault="00CF32E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Formula weight </w:t>
      </w:r>
      <w:r>
        <w:rPr>
          <w:rFonts w:ascii="CG Times (W1)" w:hAnsi="CG Times (W1)" w:cs="CG Times (W1)"/>
          <w:sz w:val="20"/>
          <w:szCs w:val="20"/>
        </w:rPr>
        <w:tab/>
        <w:t>273.02</w:t>
      </w:r>
    </w:p>
    <w:p w:rsidR="00CF32E9" w:rsidRDefault="00CF32E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Temperature </w:t>
      </w:r>
      <w:r>
        <w:rPr>
          <w:rFonts w:ascii="CG Times (W1)" w:hAnsi="CG Times (W1)" w:cs="CG Times (W1)"/>
          <w:sz w:val="20"/>
          <w:szCs w:val="20"/>
        </w:rPr>
        <w:tab/>
        <w:t>100(2) K</w:t>
      </w:r>
    </w:p>
    <w:p w:rsidR="00CF32E9" w:rsidRDefault="00CF32E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Wavelength </w:t>
      </w:r>
      <w:r>
        <w:rPr>
          <w:rFonts w:ascii="CG Times (W1)" w:hAnsi="CG Times (W1)" w:cs="CG Times (W1)"/>
          <w:sz w:val="20"/>
          <w:szCs w:val="20"/>
        </w:rPr>
        <w:tab/>
        <w:t>0.71073 Å</w:t>
      </w:r>
    </w:p>
    <w:p w:rsidR="00CF32E9" w:rsidRDefault="00CF32E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Crystal system </w:t>
      </w:r>
      <w:r>
        <w:rPr>
          <w:rFonts w:ascii="CG Times (W1)" w:hAnsi="CG Times (W1)" w:cs="CG Times (W1)"/>
          <w:sz w:val="20"/>
          <w:szCs w:val="20"/>
        </w:rPr>
        <w:tab/>
        <w:t>Monoclinic</w:t>
      </w:r>
    </w:p>
    <w:p w:rsidR="00CF32E9" w:rsidRDefault="00CF32E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Space group </w:t>
      </w:r>
      <w:r>
        <w:rPr>
          <w:rFonts w:ascii="CG Times (W1)" w:hAnsi="CG Times (W1)" w:cs="CG Times (W1)"/>
          <w:sz w:val="20"/>
          <w:szCs w:val="20"/>
        </w:rPr>
        <w:tab/>
      </w:r>
      <w:proofErr w:type="gramStart"/>
      <w:r>
        <w:rPr>
          <w:rFonts w:ascii="CG Times (W1)" w:hAnsi="CG Times (W1)" w:cs="CG Times (W1)"/>
          <w:sz w:val="20"/>
          <w:szCs w:val="20"/>
        </w:rPr>
        <w:t>P2(</w:t>
      </w:r>
      <w:proofErr w:type="gramEnd"/>
      <w:r>
        <w:rPr>
          <w:rFonts w:ascii="CG Times (W1)" w:hAnsi="CG Times (W1)" w:cs="CG Times (W1)"/>
          <w:sz w:val="20"/>
          <w:szCs w:val="20"/>
        </w:rPr>
        <w:t>1)/c</w:t>
      </w:r>
    </w:p>
    <w:p w:rsidR="00CF32E9" w:rsidRDefault="00CF32E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Unit cell dimensions</w:t>
      </w:r>
      <w:r>
        <w:rPr>
          <w:rFonts w:ascii="CG Times (W1)" w:hAnsi="CG Times (W1)" w:cs="CG Times (W1)"/>
          <w:sz w:val="20"/>
          <w:szCs w:val="20"/>
        </w:rPr>
        <w:tab/>
        <w:t>a = 7.6794(4) Å</w:t>
      </w:r>
      <w:r>
        <w:rPr>
          <w:rFonts w:ascii="CG Times (W1)" w:hAnsi="CG Times (W1)" w:cs="CG Times (W1)"/>
          <w:sz w:val="20"/>
          <w:szCs w:val="20"/>
        </w:rPr>
        <w:tab/>
      </w:r>
      <w:r>
        <w:rPr>
          <w:rFonts w:ascii="Symbol" w:hAnsi="Symbol" w:cs="Symbol"/>
          <w:sz w:val="20"/>
          <w:szCs w:val="20"/>
        </w:rPr>
        <w:t></w:t>
      </w:r>
      <w:r>
        <w:rPr>
          <w:rFonts w:ascii="CG Times (W1)" w:hAnsi="CG Times (W1)" w:cs="CG Times (W1)"/>
          <w:sz w:val="20"/>
          <w:szCs w:val="20"/>
        </w:rPr>
        <w:t>= 90°.</w:t>
      </w:r>
    </w:p>
    <w:p w:rsidR="00CF32E9" w:rsidRDefault="00CF32E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  <w:t>b = 7.6057(4) Å</w:t>
      </w:r>
      <w:r>
        <w:rPr>
          <w:rFonts w:ascii="CG Times (W1)" w:hAnsi="CG Times (W1)" w:cs="CG Times (W1)"/>
          <w:sz w:val="20"/>
          <w:szCs w:val="20"/>
        </w:rPr>
        <w:tab/>
      </w:r>
      <w:r>
        <w:rPr>
          <w:rFonts w:ascii="Symbol" w:hAnsi="Symbol" w:cs="Symbol"/>
          <w:sz w:val="20"/>
          <w:szCs w:val="20"/>
        </w:rPr>
        <w:t></w:t>
      </w:r>
      <w:r>
        <w:rPr>
          <w:rFonts w:ascii="CG Times (W1)" w:hAnsi="CG Times (W1)" w:cs="CG Times (W1)"/>
          <w:sz w:val="20"/>
          <w:szCs w:val="20"/>
        </w:rPr>
        <w:t>= 95.397(2</w:t>
      </w:r>
      <w:proofErr w:type="gramStart"/>
      <w:r>
        <w:rPr>
          <w:rFonts w:ascii="CG Times (W1)" w:hAnsi="CG Times (W1)" w:cs="CG Times (W1)"/>
          <w:sz w:val="20"/>
          <w:szCs w:val="20"/>
        </w:rPr>
        <w:t>)°</w:t>
      </w:r>
      <w:proofErr w:type="gramEnd"/>
      <w:r>
        <w:rPr>
          <w:rFonts w:ascii="CG Times (W1)" w:hAnsi="CG Times (W1)" w:cs="CG Times (W1)"/>
          <w:sz w:val="20"/>
          <w:szCs w:val="20"/>
        </w:rPr>
        <w:t>.</w:t>
      </w:r>
    </w:p>
    <w:p w:rsidR="00CF32E9" w:rsidRDefault="00CF32E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  <w:t>c = 13.7564(7) Å</w:t>
      </w:r>
      <w:r>
        <w:rPr>
          <w:rFonts w:ascii="CG Times (W1)" w:hAnsi="CG Times (W1)" w:cs="CG Times (W1)"/>
          <w:sz w:val="20"/>
          <w:szCs w:val="20"/>
        </w:rPr>
        <w:tab/>
      </w:r>
      <w:r>
        <w:rPr>
          <w:rFonts w:ascii="Symbol" w:hAnsi="Symbol" w:cs="Symbol"/>
          <w:sz w:val="20"/>
          <w:szCs w:val="20"/>
        </w:rPr>
        <w:t></w:t>
      </w:r>
      <w:r>
        <w:rPr>
          <w:rFonts w:ascii="CG Times (W1)" w:hAnsi="CG Times (W1)" w:cs="CG Times (W1)"/>
          <w:sz w:val="20"/>
          <w:szCs w:val="20"/>
        </w:rPr>
        <w:t xml:space="preserve"> = 90°.</w:t>
      </w:r>
    </w:p>
    <w:p w:rsidR="00CF32E9" w:rsidRDefault="00CF32E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Volume</w:t>
      </w:r>
      <w:r>
        <w:rPr>
          <w:rFonts w:ascii="CG Times (W1)" w:hAnsi="CG Times (W1)" w:cs="CG Times (W1)"/>
          <w:sz w:val="20"/>
          <w:szCs w:val="20"/>
        </w:rPr>
        <w:tab/>
        <w:t>799.91(7) Å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</w:p>
    <w:p w:rsidR="00CF32E9" w:rsidRDefault="00CF32E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Z</w:t>
      </w:r>
      <w:r>
        <w:rPr>
          <w:rFonts w:ascii="CG Times (W1)" w:hAnsi="CG Times (W1)" w:cs="CG Times (W1)"/>
          <w:sz w:val="20"/>
          <w:szCs w:val="20"/>
        </w:rPr>
        <w:tab/>
        <w:t>4</w:t>
      </w:r>
    </w:p>
    <w:p w:rsidR="00CF32E9" w:rsidRDefault="00CF32E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Density (calculated)</w:t>
      </w:r>
      <w:r>
        <w:rPr>
          <w:rFonts w:ascii="CG Times (W1)" w:hAnsi="CG Times (W1)" w:cs="CG Times (W1)"/>
          <w:sz w:val="20"/>
          <w:szCs w:val="20"/>
        </w:rPr>
        <w:tab/>
        <w:t>2.267 Mg/m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</w:p>
    <w:p w:rsidR="00CF32E9" w:rsidRDefault="00CF32E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Absorption coefficient</w:t>
      </w:r>
      <w:r>
        <w:rPr>
          <w:rFonts w:ascii="CG Times (W1)" w:hAnsi="CG Times (W1)" w:cs="CG Times (W1)"/>
          <w:sz w:val="20"/>
          <w:szCs w:val="20"/>
        </w:rPr>
        <w:tab/>
        <w:t>3.955 mm</w:t>
      </w:r>
      <w:r>
        <w:rPr>
          <w:rFonts w:ascii="CG Times (W1)" w:hAnsi="CG Times (W1)" w:cs="CG Times (W1)"/>
          <w:position w:val="6"/>
          <w:sz w:val="14"/>
          <w:szCs w:val="14"/>
        </w:rPr>
        <w:t>-1</w:t>
      </w:r>
    </w:p>
    <w:p w:rsidR="00CF32E9" w:rsidRDefault="00CF32E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F(</w:t>
      </w:r>
      <w:proofErr w:type="gramEnd"/>
      <w:r>
        <w:rPr>
          <w:rFonts w:ascii="CG Times (W1)" w:hAnsi="CG Times (W1)" w:cs="CG Times (W1)"/>
          <w:sz w:val="20"/>
          <w:szCs w:val="20"/>
        </w:rPr>
        <w:t>000)</w:t>
      </w:r>
      <w:r>
        <w:rPr>
          <w:rFonts w:ascii="CG Times (W1)" w:hAnsi="CG Times (W1)" w:cs="CG Times (W1)"/>
          <w:sz w:val="20"/>
          <w:szCs w:val="20"/>
        </w:rPr>
        <w:tab/>
        <w:t>512</w:t>
      </w:r>
    </w:p>
    <w:p w:rsidR="00CF32E9" w:rsidRDefault="00CF32E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Crystal size</w:t>
      </w:r>
      <w:r>
        <w:rPr>
          <w:rFonts w:ascii="CG Times (W1)" w:hAnsi="CG Times (W1)" w:cs="CG Times (W1)"/>
          <w:sz w:val="20"/>
          <w:szCs w:val="20"/>
        </w:rPr>
        <w:tab/>
        <w:t>0.43 x 0.32 x 0.23 mm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</w:p>
    <w:p w:rsidR="00CF32E9" w:rsidRDefault="00CF32E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Theta range for data collection</w:t>
      </w:r>
      <w:r>
        <w:rPr>
          <w:rFonts w:ascii="CG Times (W1)" w:hAnsi="CG Times (W1)" w:cs="CG Times (W1)"/>
          <w:sz w:val="20"/>
          <w:szCs w:val="20"/>
        </w:rPr>
        <w:tab/>
        <w:t>2.66 to 27.57°.</w:t>
      </w:r>
      <w:proofErr w:type="gramEnd"/>
    </w:p>
    <w:p w:rsidR="00CF32E9" w:rsidRDefault="00CF32E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Index ranges</w:t>
      </w:r>
      <w:r>
        <w:rPr>
          <w:rFonts w:ascii="CG Times (W1)" w:hAnsi="CG Times (W1)" w:cs="CG Times (W1)"/>
          <w:sz w:val="20"/>
          <w:szCs w:val="20"/>
        </w:rPr>
        <w:tab/>
        <w:t>-9&lt;=h&lt;=9, -9&lt;=k&lt;=9, -17&lt;=l&lt;=14</w:t>
      </w:r>
    </w:p>
    <w:p w:rsidR="00CF32E9" w:rsidRDefault="00CF32E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Reflections collected</w:t>
      </w:r>
      <w:r>
        <w:rPr>
          <w:rFonts w:ascii="CG Times (W1)" w:hAnsi="CG Times (W1)" w:cs="CG Times (W1)"/>
          <w:sz w:val="20"/>
          <w:szCs w:val="20"/>
        </w:rPr>
        <w:tab/>
        <w:t>15171</w:t>
      </w:r>
    </w:p>
    <w:p w:rsidR="00CF32E9" w:rsidRDefault="00CF32E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Independent reflections</w:t>
      </w:r>
      <w:r>
        <w:rPr>
          <w:rFonts w:ascii="CG Times (W1)" w:hAnsi="CG Times (W1)" w:cs="CG Times (W1)"/>
          <w:sz w:val="20"/>
          <w:szCs w:val="20"/>
        </w:rPr>
        <w:tab/>
        <w:t>1824 [</w:t>
      </w:r>
      <w:proofErr w:type="gramStart"/>
      <w:r>
        <w:rPr>
          <w:rFonts w:ascii="CG Times (W1)" w:hAnsi="CG Times (W1)" w:cs="CG Times (W1)"/>
          <w:sz w:val="20"/>
          <w:szCs w:val="20"/>
        </w:rPr>
        <w:t>R(</w:t>
      </w:r>
      <w:proofErr w:type="spellStart"/>
      <w:proofErr w:type="gramEnd"/>
      <w:r>
        <w:rPr>
          <w:rFonts w:ascii="CG Times (W1)" w:hAnsi="CG Times (W1)" w:cs="CG Times (W1)"/>
          <w:sz w:val="20"/>
          <w:szCs w:val="20"/>
        </w:rPr>
        <w:t>int</w:t>
      </w:r>
      <w:proofErr w:type="spellEnd"/>
      <w:r>
        <w:rPr>
          <w:rFonts w:ascii="CG Times (W1)" w:hAnsi="CG Times (W1)" w:cs="CG Times (W1)"/>
          <w:sz w:val="20"/>
          <w:szCs w:val="20"/>
        </w:rPr>
        <w:t>) = 0.0624]</w:t>
      </w:r>
    </w:p>
    <w:p w:rsidR="00CF32E9" w:rsidRDefault="00CF32E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Completeness to theta = 25.00°</w:t>
      </w:r>
      <w:r>
        <w:rPr>
          <w:rFonts w:ascii="CG Times (W1)" w:hAnsi="CG Times (W1)" w:cs="CG Times (W1)"/>
          <w:sz w:val="20"/>
          <w:szCs w:val="20"/>
        </w:rPr>
        <w:tab/>
        <w:t xml:space="preserve">100.0 % </w:t>
      </w:r>
    </w:p>
    <w:p w:rsidR="00CF32E9" w:rsidRDefault="00CF32E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Absorption correction</w:t>
      </w:r>
      <w:r>
        <w:rPr>
          <w:rFonts w:ascii="CG Times (W1)" w:hAnsi="CG Times (W1)" w:cs="CG Times (W1)"/>
          <w:sz w:val="20"/>
          <w:szCs w:val="20"/>
        </w:rPr>
        <w:tab/>
        <w:t>Semi-empirical from equivalents</w:t>
      </w:r>
    </w:p>
    <w:p w:rsidR="00CF32E9" w:rsidRDefault="00CF32E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Max. </w:t>
      </w:r>
      <w:proofErr w:type="gramStart"/>
      <w:r>
        <w:rPr>
          <w:rFonts w:ascii="CG Times (W1)" w:hAnsi="CG Times (W1)" w:cs="CG Times (W1)"/>
          <w:sz w:val="20"/>
          <w:szCs w:val="20"/>
        </w:rPr>
        <w:t>and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min. transmission</w:t>
      </w:r>
      <w:r>
        <w:rPr>
          <w:rFonts w:ascii="CG Times (W1)" w:hAnsi="CG Times (W1)" w:cs="CG Times (W1)"/>
          <w:sz w:val="20"/>
          <w:szCs w:val="20"/>
        </w:rPr>
        <w:tab/>
        <w:t>0.4632 and 0.2811</w:t>
      </w:r>
    </w:p>
    <w:p w:rsidR="00CF32E9" w:rsidRDefault="00CF32E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lastRenderedPageBreak/>
        <w:t>Refinement method</w:t>
      </w:r>
      <w:r>
        <w:rPr>
          <w:rFonts w:ascii="CG Times (W1)" w:hAnsi="CG Times (W1)" w:cs="CG Times (W1)"/>
          <w:sz w:val="20"/>
          <w:szCs w:val="20"/>
        </w:rPr>
        <w:tab/>
        <w:t>Full-matrix least-squares on F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</w:p>
    <w:p w:rsidR="00CF32E9" w:rsidRDefault="00CF32E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Data / restraints / parameters</w:t>
      </w:r>
      <w:r>
        <w:rPr>
          <w:rFonts w:ascii="CG Times (W1)" w:hAnsi="CG Times (W1)" w:cs="CG Times (W1)"/>
          <w:sz w:val="20"/>
          <w:szCs w:val="20"/>
        </w:rPr>
        <w:tab/>
        <w:t>1824 / 0 / 109</w:t>
      </w:r>
    </w:p>
    <w:p w:rsidR="00CF32E9" w:rsidRDefault="00CF32E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Goodness-of-fit on F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ab/>
        <w:t>1.150</w:t>
      </w:r>
    </w:p>
    <w:p w:rsidR="00CF32E9" w:rsidRDefault="00CF32E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Final R indices [I&gt;</w:t>
      </w:r>
      <w:proofErr w:type="gramStart"/>
      <w:r>
        <w:rPr>
          <w:rFonts w:ascii="CG Times (W1)" w:hAnsi="CG Times (W1)" w:cs="CG Times (W1)"/>
          <w:sz w:val="20"/>
          <w:szCs w:val="20"/>
        </w:rPr>
        <w:t>2sigma(</w:t>
      </w:r>
      <w:proofErr w:type="gramEnd"/>
      <w:r>
        <w:rPr>
          <w:rFonts w:ascii="CG Times (W1)" w:hAnsi="CG Times (W1)" w:cs="CG Times (W1)"/>
          <w:sz w:val="20"/>
          <w:szCs w:val="20"/>
        </w:rPr>
        <w:t>I)]</w:t>
      </w:r>
      <w:r>
        <w:rPr>
          <w:rFonts w:ascii="CG Times (W1)" w:hAnsi="CG Times (W1)" w:cs="CG Times (W1)"/>
          <w:sz w:val="20"/>
          <w:szCs w:val="20"/>
        </w:rPr>
        <w:tab/>
        <w:t>R1 = 0.0304, wR2 = 0.0823</w:t>
      </w:r>
    </w:p>
    <w:p w:rsidR="00CF32E9" w:rsidRDefault="00CF32E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R indices (all data)</w:t>
      </w:r>
      <w:r>
        <w:rPr>
          <w:rFonts w:ascii="CG Times (W1)" w:hAnsi="CG Times (W1)" w:cs="CG Times (W1)"/>
          <w:sz w:val="20"/>
          <w:szCs w:val="20"/>
        </w:rPr>
        <w:tab/>
        <w:t>R1 = 0.0329, wR2 = 0.0836</w:t>
      </w:r>
    </w:p>
    <w:p w:rsidR="00CF32E9" w:rsidRDefault="00CF32E9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4"/>
          <w:szCs w:val="24"/>
        </w:rPr>
      </w:pPr>
      <w:r>
        <w:rPr>
          <w:rFonts w:ascii="CG Times (W1)" w:hAnsi="CG Times (W1)" w:cs="CG Times (W1)"/>
          <w:sz w:val="20"/>
          <w:szCs w:val="20"/>
        </w:rPr>
        <w:t xml:space="preserve">Largest diff. peak and </w:t>
      </w:r>
      <w:proofErr w:type="gramStart"/>
      <w:r>
        <w:rPr>
          <w:rFonts w:ascii="CG Times (W1)" w:hAnsi="CG Times (W1)" w:cs="CG Times (W1)"/>
          <w:sz w:val="20"/>
          <w:szCs w:val="20"/>
        </w:rPr>
        <w:t>hole</w:t>
      </w:r>
      <w:proofErr w:type="gramEnd"/>
      <w:r>
        <w:rPr>
          <w:rFonts w:ascii="CG Times (W1)" w:hAnsi="CG Times (W1)" w:cs="CG Times (W1)"/>
          <w:sz w:val="20"/>
          <w:szCs w:val="20"/>
        </w:rPr>
        <w:tab/>
        <w:t xml:space="preserve">0.539 and -1.071 </w:t>
      </w:r>
      <w:proofErr w:type="spellStart"/>
      <w:r>
        <w:rPr>
          <w:rFonts w:ascii="CG Times (W1)" w:hAnsi="CG Times (W1)" w:cs="CG Times (W1)"/>
          <w:sz w:val="20"/>
          <w:szCs w:val="20"/>
        </w:rPr>
        <w:t>e.Å</w:t>
      </w:r>
      <w:proofErr w:type="spellEnd"/>
      <w:r>
        <w:rPr>
          <w:rFonts w:ascii="CG Times (W1)" w:hAnsi="CG Times (W1)" w:cs="CG Times (W1)"/>
          <w:position w:val="6"/>
          <w:sz w:val="14"/>
          <w:szCs w:val="14"/>
        </w:rPr>
        <w:t>-3</w:t>
      </w:r>
    </w:p>
    <w:p w:rsidR="00CF32E9" w:rsidRDefault="00CF32E9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4"/>
          <w:szCs w:val="24"/>
        </w:rPr>
        <w:br w:type="page"/>
      </w:r>
      <w:r>
        <w:rPr>
          <w:rFonts w:ascii="CG Times (W1)" w:hAnsi="CG Times (W1)" w:cs="CG Times (W1)"/>
          <w:sz w:val="24"/>
          <w:szCs w:val="24"/>
        </w:rPr>
        <w:lastRenderedPageBreak/>
        <w:t xml:space="preserve"> </w:t>
      </w:r>
      <w:proofErr w:type="gramStart"/>
      <w:r>
        <w:rPr>
          <w:rFonts w:ascii="CG Times (W1)" w:hAnsi="CG Times (W1)" w:cs="CG Times (W1)"/>
          <w:sz w:val="20"/>
          <w:szCs w:val="20"/>
        </w:rPr>
        <w:t>Table 2.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Atomic </w:t>
      </w:r>
      <w:proofErr w:type="gramStart"/>
      <w:r>
        <w:rPr>
          <w:rFonts w:ascii="CG Times (W1)" w:hAnsi="CG Times (W1)" w:cs="CG Times (W1)"/>
          <w:sz w:val="20"/>
          <w:szCs w:val="20"/>
        </w:rPr>
        <w:t>coordinates  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x 10</w:t>
      </w:r>
      <w:r>
        <w:rPr>
          <w:rFonts w:ascii="CG Times (W1)" w:hAnsi="CG Times (W1)" w:cs="CG Times (W1)"/>
          <w:position w:val="6"/>
          <w:sz w:val="14"/>
          <w:szCs w:val="14"/>
        </w:rPr>
        <w:t>4</w:t>
      </w:r>
      <w:r>
        <w:rPr>
          <w:rFonts w:ascii="CG Times (W1)" w:hAnsi="CG Times (W1)" w:cs="CG Times (W1)"/>
          <w:sz w:val="20"/>
          <w:szCs w:val="20"/>
        </w:rPr>
        <w:t>) and equivalent  isotropic displacement parameters (Å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x 10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  <w:r>
        <w:rPr>
          <w:rFonts w:ascii="CG Times (W1)" w:hAnsi="CG Times (W1)" w:cs="CG Times (W1)"/>
          <w:sz w:val="20"/>
          <w:szCs w:val="20"/>
        </w:rPr>
        <w:t>)</w:t>
      </w:r>
    </w:p>
    <w:p w:rsidR="00CF32E9" w:rsidRDefault="00CF32E9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for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OHJ567_0m.  </w:t>
      </w:r>
      <w:proofErr w:type="gramStart"/>
      <w:r>
        <w:rPr>
          <w:rFonts w:ascii="CG Times (W1)" w:hAnsi="CG Times (W1)" w:cs="CG Times (W1)"/>
          <w:sz w:val="20"/>
          <w:szCs w:val="20"/>
        </w:rPr>
        <w:t>U(</w:t>
      </w:r>
      <w:proofErr w:type="spellStart"/>
      <w:proofErr w:type="gramEnd"/>
      <w:r>
        <w:rPr>
          <w:rFonts w:ascii="CG Times (W1)" w:hAnsi="CG Times (W1)" w:cs="CG Times (W1)"/>
          <w:sz w:val="20"/>
          <w:szCs w:val="20"/>
        </w:rPr>
        <w:t>eq</w:t>
      </w:r>
      <w:proofErr w:type="spellEnd"/>
      <w:r>
        <w:rPr>
          <w:rFonts w:ascii="CG Times (W1)" w:hAnsi="CG Times (W1)" w:cs="CG Times (W1)"/>
          <w:sz w:val="20"/>
          <w:szCs w:val="20"/>
        </w:rPr>
        <w:t xml:space="preserve">) is defined as one third of  the trace of the </w:t>
      </w:r>
      <w:proofErr w:type="spellStart"/>
      <w:r>
        <w:rPr>
          <w:rFonts w:ascii="CG Times (W1)" w:hAnsi="CG Times (W1)" w:cs="CG Times (W1)"/>
          <w:sz w:val="20"/>
          <w:szCs w:val="20"/>
        </w:rPr>
        <w:t>orthogonalized</w:t>
      </w:r>
      <w:proofErr w:type="spellEnd"/>
      <w:r>
        <w:rPr>
          <w:rFonts w:ascii="CG Times (W1)" w:hAnsi="CG Times (W1)" w:cs="CG Times (W1)"/>
          <w:sz w:val="20"/>
          <w:szCs w:val="20"/>
        </w:rPr>
        <w:t xml:space="preserve"> U</w:t>
      </w:r>
      <w:proofErr w:type="spellStart"/>
      <w:r>
        <w:rPr>
          <w:rFonts w:ascii="CG Times (W1)" w:hAnsi="CG Times (W1)" w:cs="CG Times (W1)"/>
          <w:position w:val="6"/>
          <w:sz w:val="14"/>
          <w:szCs w:val="14"/>
        </w:rPr>
        <w:t>ij</w:t>
      </w:r>
      <w:proofErr w:type="spellEnd"/>
      <w:r>
        <w:rPr>
          <w:rFonts w:ascii="CG Times (W1)" w:hAnsi="CG Times (W1)" w:cs="CG Times (W1)"/>
          <w:sz w:val="20"/>
          <w:szCs w:val="20"/>
        </w:rPr>
        <w:t xml:space="preserve"> tensor.</w:t>
      </w:r>
    </w:p>
    <w:p w:rsidR="00CF32E9" w:rsidRDefault="00CF32E9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________________________________________________________________________________ </w:t>
      </w:r>
    </w:p>
    <w:p w:rsidR="00CF32E9" w:rsidRDefault="00CF32E9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</w:r>
      <w:proofErr w:type="gramStart"/>
      <w:r>
        <w:rPr>
          <w:rFonts w:ascii="CG Times (W1)" w:hAnsi="CG Times (W1)" w:cs="CG Times (W1)"/>
          <w:sz w:val="20"/>
          <w:szCs w:val="20"/>
        </w:rPr>
        <w:t>x</w:t>
      </w:r>
      <w:proofErr w:type="gramEnd"/>
      <w:r>
        <w:rPr>
          <w:rFonts w:ascii="CG Times (W1)" w:hAnsi="CG Times (W1)" w:cs="CG Times (W1)"/>
          <w:sz w:val="20"/>
          <w:szCs w:val="20"/>
        </w:rPr>
        <w:tab/>
        <w:t>y</w:t>
      </w:r>
      <w:r>
        <w:rPr>
          <w:rFonts w:ascii="CG Times (W1)" w:hAnsi="CG Times (W1)" w:cs="CG Times (W1)"/>
          <w:sz w:val="20"/>
          <w:szCs w:val="20"/>
        </w:rPr>
        <w:tab/>
        <w:t>z</w:t>
      </w:r>
      <w:r>
        <w:rPr>
          <w:rFonts w:ascii="CG Times (W1)" w:hAnsi="CG Times (W1)" w:cs="CG Times (W1)"/>
          <w:sz w:val="20"/>
          <w:szCs w:val="20"/>
        </w:rPr>
        <w:tab/>
        <w:t>U(</w:t>
      </w:r>
      <w:proofErr w:type="spellStart"/>
      <w:r>
        <w:rPr>
          <w:rFonts w:ascii="CG Times (W1)" w:hAnsi="CG Times (W1)" w:cs="CG Times (W1)"/>
          <w:sz w:val="20"/>
          <w:szCs w:val="20"/>
        </w:rPr>
        <w:t>eq</w:t>
      </w:r>
      <w:proofErr w:type="spellEnd"/>
      <w:r>
        <w:rPr>
          <w:rFonts w:ascii="CG Times (W1)" w:hAnsi="CG Times (W1)" w:cs="CG Times (W1)"/>
          <w:sz w:val="20"/>
          <w:szCs w:val="20"/>
        </w:rPr>
        <w:t>)</w:t>
      </w:r>
    </w:p>
    <w:p w:rsidR="00CF32E9" w:rsidRDefault="00CF32E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________________________________________________________________________________ </w:t>
      </w:r>
      <w:r>
        <w:rPr>
          <w:rFonts w:ascii="CG Times (W1)" w:hAnsi="CG Times (W1)" w:cs="CG Times (W1)"/>
          <w:sz w:val="24"/>
          <w:szCs w:val="24"/>
        </w:rPr>
        <w:t xml:space="preserve"> </w:t>
      </w:r>
    </w:p>
    <w:p w:rsidR="00CF32E9" w:rsidRDefault="00CF32E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I(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>1207(1)</w:t>
      </w:r>
      <w:r>
        <w:rPr>
          <w:rFonts w:ascii="CG Times (W1)" w:hAnsi="CG Times (W1)" w:cs="CG Times (W1)"/>
          <w:sz w:val="20"/>
          <w:szCs w:val="20"/>
        </w:rPr>
        <w:tab/>
        <w:t>9934(1)</w:t>
      </w:r>
      <w:r>
        <w:rPr>
          <w:rFonts w:ascii="CG Times (W1)" w:hAnsi="CG Times (W1)" w:cs="CG Times (W1)"/>
          <w:sz w:val="20"/>
          <w:szCs w:val="20"/>
        </w:rPr>
        <w:tab/>
        <w:t>2100(1)</w:t>
      </w:r>
      <w:r>
        <w:rPr>
          <w:rFonts w:ascii="CG Times (W1)" w:hAnsi="CG Times (W1)" w:cs="CG Times (W1)"/>
          <w:sz w:val="20"/>
          <w:szCs w:val="20"/>
        </w:rPr>
        <w:tab/>
        <w:t>22(1)</w:t>
      </w:r>
    </w:p>
    <w:p w:rsidR="00CF32E9" w:rsidRDefault="00CF32E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>1534(3)</w:t>
      </w:r>
      <w:r>
        <w:rPr>
          <w:rFonts w:ascii="CG Times (W1)" w:hAnsi="CG Times (W1)" w:cs="CG Times (W1)"/>
          <w:sz w:val="20"/>
          <w:szCs w:val="20"/>
        </w:rPr>
        <w:tab/>
        <w:t>7293(4)</w:t>
      </w:r>
      <w:r>
        <w:rPr>
          <w:rFonts w:ascii="CG Times (W1)" w:hAnsi="CG Times (W1)" w:cs="CG Times (W1)"/>
          <w:sz w:val="20"/>
          <w:szCs w:val="20"/>
        </w:rPr>
        <w:tab/>
        <w:t>4130(2)</w:t>
      </w:r>
      <w:r>
        <w:rPr>
          <w:rFonts w:ascii="CG Times (W1)" w:hAnsi="CG Times (W1)" w:cs="CG Times (W1)"/>
          <w:sz w:val="20"/>
          <w:szCs w:val="20"/>
        </w:rPr>
        <w:tab/>
        <w:t>21(1)</w:t>
      </w:r>
    </w:p>
    <w:p w:rsidR="00CF32E9" w:rsidRDefault="00CF32E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>5567(4)</w:t>
      </w:r>
      <w:r>
        <w:rPr>
          <w:rFonts w:ascii="CG Times (W1)" w:hAnsi="CG Times (W1)" w:cs="CG Times (W1)"/>
          <w:sz w:val="20"/>
          <w:szCs w:val="20"/>
        </w:rPr>
        <w:tab/>
        <w:t>10415(4)</w:t>
      </w:r>
      <w:r>
        <w:rPr>
          <w:rFonts w:ascii="CG Times (W1)" w:hAnsi="CG Times (W1)" w:cs="CG Times (W1)"/>
          <w:sz w:val="20"/>
          <w:szCs w:val="20"/>
        </w:rPr>
        <w:tab/>
        <w:t>2481(2)</w:t>
      </w:r>
      <w:r>
        <w:rPr>
          <w:rFonts w:ascii="CG Times (W1)" w:hAnsi="CG Times (W1)" w:cs="CG Times (W1)"/>
          <w:sz w:val="20"/>
          <w:szCs w:val="20"/>
        </w:rPr>
        <w:tab/>
        <w:t>23(1)</w:t>
      </w:r>
    </w:p>
    <w:p w:rsidR="00CF32E9" w:rsidRDefault="00CF32E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>2905(4)</w:t>
      </w:r>
      <w:r>
        <w:rPr>
          <w:rFonts w:ascii="CG Times (W1)" w:hAnsi="CG Times (W1)" w:cs="CG Times (W1)"/>
          <w:sz w:val="20"/>
          <w:szCs w:val="20"/>
        </w:rPr>
        <w:tab/>
        <w:t>7973(5)</w:t>
      </w:r>
      <w:r>
        <w:rPr>
          <w:rFonts w:ascii="CG Times (W1)" w:hAnsi="CG Times (W1)" w:cs="CG Times (W1)"/>
          <w:sz w:val="20"/>
          <w:szCs w:val="20"/>
        </w:rPr>
        <w:tab/>
        <w:t>3899(3)</w:t>
      </w:r>
      <w:r>
        <w:rPr>
          <w:rFonts w:ascii="CG Times (W1)" w:hAnsi="CG Times (W1)" w:cs="CG Times (W1)"/>
          <w:sz w:val="20"/>
          <w:szCs w:val="20"/>
        </w:rPr>
        <w:tab/>
        <w:t>17(1)</w:t>
      </w:r>
    </w:p>
    <w:p w:rsidR="00CF32E9" w:rsidRDefault="00CF32E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7)</w:t>
      </w:r>
      <w:r>
        <w:rPr>
          <w:rFonts w:ascii="CG Times (W1)" w:hAnsi="CG Times (W1)" w:cs="CG Times (W1)"/>
          <w:sz w:val="20"/>
          <w:szCs w:val="20"/>
        </w:rPr>
        <w:tab/>
        <w:t>4867(5)</w:t>
      </w:r>
      <w:r>
        <w:rPr>
          <w:rFonts w:ascii="CG Times (W1)" w:hAnsi="CG Times (W1)" w:cs="CG Times (W1)"/>
          <w:sz w:val="20"/>
          <w:szCs w:val="20"/>
        </w:rPr>
        <w:tab/>
        <w:t>9479(4)</w:t>
      </w:r>
      <w:r>
        <w:rPr>
          <w:rFonts w:ascii="CG Times (W1)" w:hAnsi="CG Times (W1)" w:cs="CG Times (W1)"/>
          <w:sz w:val="20"/>
          <w:szCs w:val="20"/>
        </w:rPr>
        <w:tab/>
        <w:t>3090(2)</w:t>
      </w:r>
      <w:r>
        <w:rPr>
          <w:rFonts w:ascii="CG Times (W1)" w:hAnsi="CG Times (W1)" w:cs="CG Times (W1)"/>
          <w:sz w:val="20"/>
          <w:szCs w:val="20"/>
        </w:rPr>
        <w:tab/>
        <w:t>16(1)</w:t>
      </w:r>
    </w:p>
    <w:p w:rsidR="00CF32E9" w:rsidRDefault="00CF32E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7')</w:t>
      </w:r>
      <w:r>
        <w:rPr>
          <w:rFonts w:ascii="CG Times (W1)" w:hAnsi="CG Times (W1)" w:cs="CG Times (W1)"/>
          <w:sz w:val="20"/>
          <w:szCs w:val="20"/>
        </w:rPr>
        <w:tab/>
        <w:t>2905(4)</w:t>
      </w:r>
      <w:r>
        <w:rPr>
          <w:rFonts w:ascii="CG Times (W1)" w:hAnsi="CG Times (W1)" w:cs="CG Times (W1)"/>
          <w:sz w:val="20"/>
          <w:szCs w:val="20"/>
        </w:rPr>
        <w:tab/>
        <w:t>7973(5)</w:t>
      </w:r>
      <w:r>
        <w:rPr>
          <w:rFonts w:ascii="CG Times (W1)" w:hAnsi="CG Times (W1)" w:cs="CG Times (W1)"/>
          <w:sz w:val="20"/>
          <w:szCs w:val="20"/>
        </w:rPr>
        <w:tab/>
        <w:t>3899(3)</w:t>
      </w:r>
      <w:r>
        <w:rPr>
          <w:rFonts w:ascii="CG Times (W1)" w:hAnsi="CG Times (W1)" w:cs="CG Times (W1)"/>
          <w:sz w:val="20"/>
          <w:szCs w:val="20"/>
        </w:rPr>
        <w:tab/>
        <w:t>17(1)</w:t>
      </w:r>
    </w:p>
    <w:p w:rsidR="00CF32E9" w:rsidRDefault="00CF32E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1')</w:t>
      </w:r>
      <w:r>
        <w:rPr>
          <w:rFonts w:ascii="CG Times (W1)" w:hAnsi="CG Times (W1)" w:cs="CG Times (W1)"/>
          <w:sz w:val="20"/>
          <w:szCs w:val="20"/>
        </w:rPr>
        <w:tab/>
        <w:t>4867(5)</w:t>
      </w:r>
      <w:r>
        <w:rPr>
          <w:rFonts w:ascii="CG Times (W1)" w:hAnsi="CG Times (W1)" w:cs="CG Times (W1)"/>
          <w:sz w:val="20"/>
          <w:szCs w:val="20"/>
        </w:rPr>
        <w:tab/>
        <w:t>9479(4)</w:t>
      </w:r>
      <w:r>
        <w:rPr>
          <w:rFonts w:ascii="CG Times (W1)" w:hAnsi="CG Times (W1)" w:cs="CG Times (W1)"/>
          <w:sz w:val="20"/>
          <w:szCs w:val="20"/>
        </w:rPr>
        <w:tab/>
        <w:t>3090(2)</w:t>
      </w:r>
      <w:r>
        <w:rPr>
          <w:rFonts w:ascii="CG Times (W1)" w:hAnsi="CG Times (W1)" w:cs="CG Times (W1)"/>
          <w:sz w:val="20"/>
          <w:szCs w:val="20"/>
        </w:rPr>
        <w:tab/>
        <w:t>16(1)</w:t>
      </w:r>
    </w:p>
    <w:p w:rsidR="00CF32E9" w:rsidRDefault="00CF32E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>5821(5)</w:t>
      </w:r>
      <w:r>
        <w:rPr>
          <w:rFonts w:ascii="CG Times (W1)" w:hAnsi="CG Times (W1)" w:cs="CG Times (W1)"/>
          <w:sz w:val="20"/>
          <w:szCs w:val="20"/>
        </w:rPr>
        <w:tab/>
        <w:t>8719(4)</w:t>
      </w:r>
      <w:r>
        <w:rPr>
          <w:rFonts w:ascii="CG Times (W1)" w:hAnsi="CG Times (W1)" w:cs="CG Times (W1)"/>
          <w:sz w:val="20"/>
          <w:szCs w:val="20"/>
        </w:rPr>
        <w:tab/>
        <w:t>3962(2)</w:t>
      </w:r>
      <w:r>
        <w:rPr>
          <w:rFonts w:ascii="CG Times (W1)" w:hAnsi="CG Times (W1)" w:cs="CG Times (W1)"/>
          <w:sz w:val="20"/>
          <w:szCs w:val="20"/>
        </w:rPr>
        <w:tab/>
        <w:t>12(1)</w:t>
      </w:r>
    </w:p>
    <w:p w:rsidR="00CF32E9" w:rsidRDefault="00CF32E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>7561(5)</w:t>
      </w:r>
      <w:r>
        <w:rPr>
          <w:rFonts w:ascii="CG Times (W1)" w:hAnsi="CG Times (W1)" w:cs="CG Times (W1)"/>
          <w:sz w:val="20"/>
          <w:szCs w:val="20"/>
        </w:rPr>
        <w:tab/>
        <w:t>8827(5)</w:t>
      </w:r>
      <w:r>
        <w:rPr>
          <w:rFonts w:ascii="CG Times (W1)" w:hAnsi="CG Times (W1)" w:cs="CG Times (W1)"/>
          <w:sz w:val="20"/>
          <w:szCs w:val="20"/>
        </w:rPr>
        <w:tab/>
        <w:t>4295(3)</w:t>
      </w:r>
      <w:r>
        <w:rPr>
          <w:rFonts w:ascii="CG Times (W1)" w:hAnsi="CG Times (W1)" w:cs="CG Times (W1)"/>
          <w:sz w:val="20"/>
          <w:szCs w:val="20"/>
        </w:rPr>
        <w:tab/>
        <w:t>19(1)</w:t>
      </w:r>
    </w:p>
    <w:p w:rsidR="00CF32E9" w:rsidRDefault="00CF32E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3)</w:t>
      </w:r>
      <w:r>
        <w:rPr>
          <w:rFonts w:ascii="CG Times (W1)" w:hAnsi="CG Times (W1)" w:cs="CG Times (W1)"/>
          <w:sz w:val="20"/>
          <w:szCs w:val="20"/>
        </w:rPr>
        <w:tab/>
        <w:t>8065(5)</w:t>
      </w:r>
      <w:r>
        <w:rPr>
          <w:rFonts w:ascii="CG Times (W1)" w:hAnsi="CG Times (W1)" w:cs="CG Times (W1)"/>
          <w:sz w:val="20"/>
          <w:szCs w:val="20"/>
        </w:rPr>
        <w:tab/>
        <w:t>7985(5)</w:t>
      </w:r>
      <w:r>
        <w:rPr>
          <w:rFonts w:ascii="CG Times (W1)" w:hAnsi="CG Times (W1)" w:cs="CG Times (W1)"/>
          <w:sz w:val="20"/>
          <w:szCs w:val="20"/>
        </w:rPr>
        <w:tab/>
        <w:t>5179(3)</w:t>
      </w:r>
      <w:r>
        <w:rPr>
          <w:rFonts w:ascii="CG Times (W1)" w:hAnsi="CG Times (W1)" w:cs="CG Times (W1)"/>
          <w:sz w:val="20"/>
          <w:szCs w:val="20"/>
        </w:rPr>
        <w:tab/>
        <w:t>21(1)</w:t>
      </w:r>
    </w:p>
    <w:p w:rsidR="00CF32E9" w:rsidRDefault="00CF32E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</w:t>
      </w:r>
      <w:r>
        <w:rPr>
          <w:rFonts w:ascii="CG Times (W1)" w:hAnsi="CG Times (W1)" w:cs="CG Times (W1)"/>
          <w:sz w:val="20"/>
          <w:szCs w:val="20"/>
        </w:rPr>
        <w:tab/>
        <w:t>6867(5)</w:t>
      </w:r>
      <w:r>
        <w:rPr>
          <w:rFonts w:ascii="CG Times (W1)" w:hAnsi="CG Times (W1)" w:cs="CG Times (W1)"/>
          <w:sz w:val="20"/>
          <w:szCs w:val="20"/>
        </w:rPr>
        <w:tab/>
        <w:t>7103(5)</w:t>
      </w:r>
      <w:r>
        <w:rPr>
          <w:rFonts w:ascii="CG Times (W1)" w:hAnsi="CG Times (W1)" w:cs="CG Times (W1)"/>
          <w:sz w:val="20"/>
          <w:szCs w:val="20"/>
        </w:rPr>
        <w:tab/>
        <w:t>5690(3)</w:t>
      </w:r>
      <w:r>
        <w:rPr>
          <w:rFonts w:ascii="CG Times (W1)" w:hAnsi="CG Times (W1)" w:cs="CG Times (W1)"/>
          <w:sz w:val="20"/>
          <w:szCs w:val="20"/>
        </w:rPr>
        <w:tab/>
        <w:t>20(1)</w:t>
      </w:r>
    </w:p>
    <w:p w:rsidR="00CF32E9" w:rsidRDefault="00CF32E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5)</w:t>
      </w:r>
      <w:r>
        <w:rPr>
          <w:rFonts w:ascii="CG Times (W1)" w:hAnsi="CG Times (W1)" w:cs="CG Times (W1)"/>
          <w:sz w:val="20"/>
          <w:szCs w:val="20"/>
        </w:rPr>
        <w:tab/>
        <w:t>5098(5)</w:t>
      </w:r>
      <w:r>
        <w:rPr>
          <w:rFonts w:ascii="CG Times (W1)" w:hAnsi="CG Times (W1)" w:cs="CG Times (W1)"/>
          <w:sz w:val="20"/>
          <w:szCs w:val="20"/>
        </w:rPr>
        <w:tab/>
        <w:t>7000(5)</w:t>
      </w:r>
      <w:r>
        <w:rPr>
          <w:rFonts w:ascii="CG Times (W1)" w:hAnsi="CG Times (W1)" w:cs="CG Times (W1)"/>
          <w:sz w:val="20"/>
          <w:szCs w:val="20"/>
        </w:rPr>
        <w:tab/>
        <w:t>5342(3)</w:t>
      </w:r>
      <w:r>
        <w:rPr>
          <w:rFonts w:ascii="CG Times (W1)" w:hAnsi="CG Times (W1)" w:cs="CG Times (W1)"/>
          <w:sz w:val="20"/>
          <w:szCs w:val="20"/>
        </w:rPr>
        <w:tab/>
        <w:t>17(1)</w:t>
      </w:r>
    </w:p>
    <w:p w:rsidR="00CF32E9" w:rsidRDefault="00CF32E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6)</w:t>
      </w:r>
      <w:r>
        <w:rPr>
          <w:rFonts w:ascii="CG Times (W1)" w:hAnsi="CG Times (W1)" w:cs="CG Times (W1)"/>
          <w:sz w:val="20"/>
          <w:szCs w:val="20"/>
        </w:rPr>
        <w:tab/>
        <w:t>4625(4)</w:t>
      </w:r>
      <w:r>
        <w:rPr>
          <w:rFonts w:ascii="CG Times (W1)" w:hAnsi="CG Times (W1)" w:cs="CG Times (W1)"/>
          <w:sz w:val="20"/>
          <w:szCs w:val="20"/>
        </w:rPr>
        <w:tab/>
        <w:t>7823(4)</w:t>
      </w:r>
      <w:r>
        <w:rPr>
          <w:rFonts w:ascii="CG Times (W1)" w:hAnsi="CG Times (W1)" w:cs="CG Times (W1)"/>
          <w:sz w:val="20"/>
          <w:szCs w:val="20"/>
        </w:rPr>
        <w:tab/>
        <w:t>4464(3)</w:t>
      </w:r>
      <w:r>
        <w:rPr>
          <w:rFonts w:ascii="CG Times (W1)" w:hAnsi="CG Times (W1)" w:cs="CG Times (W1)"/>
          <w:sz w:val="20"/>
          <w:szCs w:val="20"/>
        </w:rPr>
        <w:tab/>
        <w:t>12(1)</w:t>
      </w:r>
    </w:p>
    <w:p w:rsidR="00CF32E9" w:rsidRDefault="00CF32E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8)</w:t>
      </w:r>
      <w:r>
        <w:rPr>
          <w:rFonts w:ascii="CG Times (W1)" w:hAnsi="CG Times (W1)" w:cs="CG Times (W1)"/>
          <w:sz w:val="20"/>
          <w:szCs w:val="20"/>
        </w:rPr>
        <w:tab/>
        <w:t>3124(5)</w:t>
      </w:r>
      <w:r>
        <w:rPr>
          <w:rFonts w:ascii="CG Times (W1)" w:hAnsi="CG Times (W1)" w:cs="CG Times (W1)"/>
          <w:sz w:val="20"/>
          <w:szCs w:val="20"/>
        </w:rPr>
        <w:tab/>
        <w:t>9016(4)</w:t>
      </w:r>
      <w:r>
        <w:rPr>
          <w:rFonts w:ascii="CG Times (W1)" w:hAnsi="CG Times (W1)" w:cs="CG Times (W1)"/>
          <w:sz w:val="20"/>
          <w:szCs w:val="20"/>
        </w:rPr>
        <w:tab/>
        <w:t>3078(3)</w:t>
      </w:r>
      <w:r>
        <w:rPr>
          <w:rFonts w:ascii="CG Times (W1)" w:hAnsi="CG Times (W1)" w:cs="CG Times (W1)"/>
          <w:sz w:val="20"/>
          <w:szCs w:val="20"/>
        </w:rPr>
        <w:tab/>
        <w:t>13(1)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________________________________________________________________________________ </w:t>
      </w:r>
      <w:r>
        <w:rPr>
          <w:rFonts w:ascii="CG Times (W1)" w:hAnsi="CG Times (W1)" w:cs="CG Times (W1)"/>
          <w:sz w:val="20"/>
          <w:szCs w:val="20"/>
        </w:rPr>
        <w:br w:type="page"/>
      </w:r>
      <w:r>
        <w:rPr>
          <w:rFonts w:ascii="CG Times (W1)" w:hAnsi="CG Times (W1)" w:cs="CG Times (W1)"/>
          <w:sz w:val="24"/>
          <w:szCs w:val="24"/>
        </w:rPr>
        <w:lastRenderedPageBreak/>
        <w:t xml:space="preserve"> </w:t>
      </w:r>
      <w:r>
        <w:rPr>
          <w:rFonts w:ascii="CG Times (W1)" w:hAnsi="CG Times (W1)" w:cs="CG Times (W1)"/>
          <w:sz w:val="20"/>
          <w:szCs w:val="20"/>
        </w:rPr>
        <w:t>Table 3.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 Bond lengths [Å] and angles [°] </w:t>
      </w:r>
      <w:proofErr w:type="gramStart"/>
      <w:r>
        <w:rPr>
          <w:rFonts w:ascii="CG Times (W1)" w:hAnsi="CG Times (W1)" w:cs="CG Times (W1)"/>
          <w:sz w:val="20"/>
          <w:szCs w:val="20"/>
        </w:rPr>
        <w:t>for  OHJ567</w:t>
      </w:r>
      <w:proofErr w:type="gramEnd"/>
      <w:r>
        <w:rPr>
          <w:rFonts w:ascii="CG Times (W1)" w:hAnsi="CG Times (W1)" w:cs="CG Times (W1)"/>
          <w:sz w:val="20"/>
          <w:szCs w:val="20"/>
        </w:rPr>
        <w:t>_0m.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 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I(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1)-C(8) </w:t>
      </w:r>
      <w:r>
        <w:rPr>
          <w:rFonts w:ascii="CG Times (W1)" w:hAnsi="CG Times (W1)" w:cs="CG Times (W1)"/>
          <w:sz w:val="20"/>
          <w:szCs w:val="20"/>
        </w:rPr>
        <w:tab/>
        <w:t>2.023(3)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1)-N(1) </w:t>
      </w:r>
      <w:r>
        <w:rPr>
          <w:rFonts w:ascii="CG Times (W1)" w:hAnsi="CG Times (W1)" w:cs="CG Times (W1)"/>
          <w:sz w:val="20"/>
          <w:szCs w:val="20"/>
        </w:rPr>
        <w:tab/>
        <w:t>1.241(4)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2)-C(7) </w:t>
      </w:r>
      <w:r>
        <w:rPr>
          <w:rFonts w:ascii="CG Times (W1)" w:hAnsi="CG Times (W1)" w:cs="CG Times (W1)"/>
          <w:sz w:val="20"/>
          <w:szCs w:val="20"/>
        </w:rPr>
        <w:tab/>
        <w:t>1.258(5)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1)-C(8) </w:t>
      </w:r>
      <w:r>
        <w:rPr>
          <w:rFonts w:ascii="CG Times (W1)" w:hAnsi="CG Times (W1)" w:cs="CG Times (W1)"/>
          <w:sz w:val="20"/>
          <w:szCs w:val="20"/>
        </w:rPr>
        <w:tab/>
        <w:t>1.404(5)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1)-C(6) </w:t>
      </w:r>
      <w:r>
        <w:rPr>
          <w:rFonts w:ascii="CG Times (W1)" w:hAnsi="CG Times (W1)" w:cs="CG Times (W1)"/>
          <w:sz w:val="20"/>
          <w:szCs w:val="20"/>
        </w:rPr>
        <w:tab/>
        <w:t>1.473(4)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7)-C(8) </w:t>
      </w:r>
      <w:r>
        <w:rPr>
          <w:rFonts w:ascii="CG Times (W1)" w:hAnsi="CG Times (W1)" w:cs="CG Times (W1)"/>
          <w:sz w:val="20"/>
          <w:szCs w:val="20"/>
        </w:rPr>
        <w:tab/>
        <w:t>1.383(5)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7)-C(1) </w:t>
      </w:r>
      <w:r>
        <w:rPr>
          <w:rFonts w:ascii="CG Times (W1)" w:hAnsi="CG Times (W1)" w:cs="CG Times (W1)"/>
          <w:sz w:val="20"/>
          <w:szCs w:val="20"/>
        </w:rPr>
        <w:tab/>
        <w:t>1.465(5)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1)-C(2) </w:t>
      </w:r>
      <w:r>
        <w:rPr>
          <w:rFonts w:ascii="CG Times (W1)" w:hAnsi="CG Times (W1)" w:cs="CG Times (W1)"/>
          <w:sz w:val="20"/>
          <w:szCs w:val="20"/>
        </w:rPr>
        <w:tab/>
        <w:t>1.373(5)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1)-C(6) </w:t>
      </w:r>
      <w:r>
        <w:rPr>
          <w:rFonts w:ascii="CG Times (W1)" w:hAnsi="CG Times (W1)" w:cs="CG Times (W1)"/>
          <w:sz w:val="20"/>
          <w:szCs w:val="20"/>
        </w:rPr>
        <w:tab/>
        <w:t>1.380(5)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2)-C(3) </w:t>
      </w:r>
      <w:r>
        <w:rPr>
          <w:rFonts w:ascii="CG Times (W1)" w:hAnsi="CG Times (W1)" w:cs="CG Times (W1)"/>
          <w:sz w:val="20"/>
          <w:szCs w:val="20"/>
        </w:rPr>
        <w:tab/>
        <w:t>1.396(6)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2)-H(2) </w:t>
      </w:r>
      <w:r>
        <w:rPr>
          <w:rFonts w:ascii="CG Times (W1)" w:hAnsi="CG Times (W1)" w:cs="CG Times (W1)"/>
          <w:sz w:val="20"/>
          <w:szCs w:val="20"/>
        </w:rPr>
        <w:tab/>
        <w:t>0.9300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3)-C(4) </w:t>
      </w:r>
      <w:r>
        <w:rPr>
          <w:rFonts w:ascii="CG Times (W1)" w:hAnsi="CG Times (W1)" w:cs="CG Times (W1)"/>
          <w:sz w:val="20"/>
          <w:szCs w:val="20"/>
        </w:rPr>
        <w:tab/>
        <w:t>1.383(6)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3)-H(3) </w:t>
      </w:r>
      <w:r>
        <w:rPr>
          <w:rFonts w:ascii="CG Times (W1)" w:hAnsi="CG Times (W1)" w:cs="CG Times (W1)"/>
          <w:sz w:val="20"/>
          <w:szCs w:val="20"/>
        </w:rPr>
        <w:tab/>
        <w:t>0.9300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4)-C(5) </w:t>
      </w:r>
      <w:r>
        <w:rPr>
          <w:rFonts w:ascii="CG Times (W1)" w:hAnsi="CG Times (W1)" w:cs="CG Times (W1)"/>
          <w:sz w:val="20"/>
          <w:szCs w:val="20"/>
        </w:rPr>
        <w:tab/>
        <w:t>1.399(5)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4)-H(4) </w:t>
      </w:r>
      <w:r>
        <w:rPr>
          <w:rFonts w:ascii="CG Times (W1)" w:hAnsi="CG Times (W1)" w:cs="CG Times (W1)"/>
          <w:sz w:val="20"/>
          <w:szCs w:val="20"/>
        </w:rPr>
        <w:tab/>
        <w:t>0.9300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5)-C(6) </w:t>
      </w:r>
      <w:r>
        <w:rPr>
          <w:rFonts w:ascii="CG Times (W1)" w:hAnsi="CG Times (W1)" w:cs="CG Times (W1)"/>
          <w:sz w:val="20"/>
          <w:szCs w:val="20"/>
        </w:rPr>
        <w:tab/>
        <w:t>1.379(5)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5)-H(5) </w:t>
      </w:r>
      <w:r>
        <w:rPr>
          <w:rFonts w:ascii="CG Times (W1)" w:hAnsi="CG Times (W1)" w:cs="CG Times (W1)"/>
          <w:sz w:val="20"/>
          <w:szCs w:val="20"/>
        </w:rPr>
        <w:tab/>
        <w:t>0.9300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1)-N(1)-C(8)</w:t>
      </w:r>
      <w:r>
        <w:rPr>
          <w:rFonts w:ascii="CG Times (W1)" w:hAnsi="CG Times (W1)" w:cs="CG Times (W1)"/>
          <w:sz w:val="20"/>
          <w:szCs w:val="20"/>
        </w:rPr>
        <w:tab/>
        <w:t>127.6(3)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1)-N(1)-C(6)</w:t>
      </w:r>
      <w:r>
        <w:rPr>
          <w:rFonts w:ascii="CG Times (W1)" w:hAnsi="CG Times (W1)" w:cs="CG Times (W1)"/>
          <w:sz w:val="20"/>
          <w:szCs w:val="20"/>
        </w:rPr>
        <w:tab/>
        <w:t>125.0(3)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8)-N(1)-C(6)</w:t>
      </w:r>
      <w:r>
        <w:rPr>
          <w:rFonts w:ascii="CG Times (W1)" w:hAnsi="CG Times (W1)" w:cs="CG Times (W1)"/>
          <w:sz w:val="20"/>
          <w:szCs w:val="20"/>
        </w:rPr>
        <w:tab/>
        <w:t>107.4(3)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2)-C(7)-C(8)</w:t>
      </w:r>
      <w:r>
        <w:rPr>
          <w:rFonts w:ascii="CG Times (W1)" w:hAnsi="CG Times (W1)" w:cs="CG Times (W1)"/>
          <w:sz w:val="20"/>
          <w:szCs w:val="20"/>
        </w:rPr>
        <w:tab/>
        <w:t>127.6(3)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2)-C(7)-C(1)</w:t>
      </w:r>
      <w:r>
        <w:rPr>
          <w:rFonts w:ascii="CG Times (W1)" w:hAnsi="CG Times (W1)" w:cs="CG Times (W1)"/>
          <w:sz w:val="20"/>
          <w:szCs w:val="20"/>
        </w:rPr>
        <w:tab/>
        <w:t>123.8(3)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8)-C(7)-C(1)</w:t>
      </w:r>
      <w:r>
        <w:rPr>
          <w:rFonts w:ascii="CG Times (W1)" w:hAnsi="CG Times (W1)" w:cs="CG Times (W1)"/>
          <w:sz w:val="20"/>
          <w:szCs w:val="20"/>
        </w:rPr>
        <w:tab/>
        <w:t>108.6(3)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2)-C(1)-C(6)</w:t>
      </w:r>
      <w:r>
        <w:rPr>
          <w:rFonts w:ascii="CG Times (W1)" w:hAnsi="CG Times (W1)" w:cs="CG Times (W1)"/>
          <w:sz w:val="20"/>
          <w:szCs w:val="20"/>
        </w:rPr>
        <w:tab/>
        <w:t>122.4(3)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2)-C(1)-C(7)</w:t>
      </w:r>
      <w:r>
        <w:rPr>
          <w:rFonts w:ascii="CG Times (W1)" w:hAnsi="CG Times (W1)" w:cs="CG Times (W1)"/>
          <w:sz w:val="20"/>
          <w:szCs w:val="20"/>
        </w:rPr>
        <w:tab/>
        <w:t>130.2(3)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6)-C(1)-C(7)</w:t>
      </w:r>
      <w:r>
        <w:rPr>
          <w:rFonts w:ascii="CG Times (W1)" w:hAnsi="CG Times (W1)" w:cs="CG Times (W1)"/>
          <w:sz w:val="20"/>
          <w:szCs w:val="20"/>
        </w:rPr>
        <w:tab/>
        <w:t>107.4(3)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1)-C(2)-C(3)</w:t>
      </w:r>
      <w:r>
        <w:rPr>
          <w:rFonts w:ascii="CG Times (W1)" w:hAnsi="CG Times (W1)" w:cs="CG Times (W1)"/>
          <w:sz w:val="20"/>
          <w:szCs w:val="20"/>
        </w:rPr>
        <w:tab/>
        <w:t>116.4(3)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1)-C(2)-H(2)</w:t>
      </w:r>
      <w:r>
        <w:rPr>
          <w:rFonts w:ascii="CG Times (W1)" w:hAnsi="CG Times (W1)" w:cs="CG Times (W1)"/>
          <w:sz w:val="20"/>
          <w:szCs w:val="20"/>
        </w:rPr>
        <w:tab/>
        <w:t>121.8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3)-C(2)-H(2)</w:t>
      </w:r>
      <w:r>
        <w:rPr>
          <w:rFonts w:ascii="CG Times (W1)" w:hAnsi="CG Times (W1)" w:cs="CG Times (W1)"/>
          <w:sz w:val="20"/>
          <w:szCs w:val="20"/>
        </w:rPr>
        <w:tab/>
        <w:t>121.8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4)-C(3)-C(2)</w:t>
      </w:r>
      <w:r>
        <w:rPr>
          <w:rFonts w:ascii="CG Times (W1)" w:hAnsi="CG Times (W1)" w:cs="CG Times (W1)"/>
          <w:sz w:val="20"/>
          <w:szCs w:val="20"/>
        </w:rPr>
        <w:tab/>
        <w:t>121.5(3)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4)-C(3)-H(3)</w:t>
      </w:r>
      <w:r>
        <w:rPr>
          <w:rFonts w:ascii="CG Times (W1)" w:hAnsi="CG Times (W1)" w:cs="CG Times (W1)"/>
          <w:sz w:val="20"/>
          <w:szCs w:val="20"/>
        </w:rPr>
        <w:tab/>
        <w:t>119.3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2)-C(3)-H(3)</w:t>
      </w:r>
      <w:r>
        <w:rPr>
          <w:rFonts w:ascii="CG Times (W1)" w:hAnsi="CG Times (W1)" w:cs="CG Times (W1)"/>
          <w:sz w:val="20"/>
          <w:szCs w:val="20"/>
        </w:rPr>
        <w:tab/>
        <w:t>119.3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3)-C(4)-C(5)</w:t>
      </w:r>
      <w:r>
        <w:rPr>
          <w:rFonts w:ascii="CG Times (W1)" w:hAnsi="CG Times (W1)" w:cs="CG Times (W1)"/>
          <w:sz w:val="20"/>
          <w:szCs w:val="20"/>
        </w:rPr>
        <w:tab/>
        <w:t>121.6(4)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lastRenderedPageBreak/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3)-C(4)-H(4)</w:t>
      </w:r>
      <w:r>
        <w:rPr>
          <w:rFonts w:ascii="CG Times (W1)" w:hAnsi="CG Times (W1)" w:cs="CG Times (W1)"/>
          <w:sz w:val="20"/>
          <w:szCs w:val="20"/>
        </w:rPr>
        <w:tab/>
        <w:t>119.2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5)-C(4)-H(4)</w:t>
      </w:r>
      <w:r>
        <w:rPr>
          <w:rFonts w:ascii="CG Times (W1)" w:hAnsi="CG Times (W1)" w:cs="CG Times (W1)"/>
          <w:sz w:val="20"/>
          <w:szCs w:val="20"/>
        </w:rPr>
        <w:tab/>
        <w:t>119.2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6)-C(5)-C(4)</w:t>
      </w:r>
      <w:r>
        <w:rPr>
          <w:rFonts w:ascii="CG Times (W1)" w:hAnsi="CG Times (W1)" w:cs="CG Times (W1)"/>
          <w:sz w:val="20"/>
          <w:szCs w:val="20"/>
        </w:rPr>
        <w:tab/>
        <w:t>116.2(3)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6)-C(5)-H(5)</w:t>
      </w:r>
      <w:r>
        <w:rPr>
          <w:rFonts w:ascii="CG Times (W1)" w:hAnsi="CG Times (W1)" w:cs="CG Times (W1)"/>
          <w:sz w:val="20"/>
          <w:szCs w:val="20"/>
        </w:rPr>
        <w:tab/>
        <w:t>121.9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4)-C(5)-H(5)</w:t>
      </w:r>
      <w:r>
        <w:rPr>
          <w:rFonts w:ascii="CG Times (W1)" w:hAnsi="CG Times (W1)" w:cs="CG Times (W1)"/>
          <w:sz w:val="20"/>
          <w:szCs w:val="20"/>
        </w:rPr>
        <w:tab/>
        <w:t>121.9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5)-C(6)-C(1)</w:t>
      </w:r>
      <w:r>
        <w:rPr>
          <w:rFonts w:ascii="CG Times (W1)" w:hAnsi="CG Times (W1)" w:cs="CG Times (W1)"/>
          <w:sz w:val="20"/>
          <w:szCs w:val="20"/>
        </w:rPr>
        <w:tab/>
        <w:t>122.0(3)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5)-C(6)-N(1)</w:t>
      </w:r>
      <w:r>
        <w:rPr>
          <w:rFonts w:ascii="CG Times (W1)" w:hAnsi="CG Times (W1)" w:cs="CG Times (W1)"/>
          <w:sz w:val="20"/>
          <w:szCs w:val="20"/>
        </w:rPr>
        <w:tab/>
        <w:t>130.3(3)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1)-C(6)-N(1)</w:t>
      </w:r>
      <w:r>
        <w:rPr>
          <w:rFonts w:ascii="CG Times (W1)" w:hAnsi="CG Times (W1)" w:cs="CG Times (W1)"/>
          <w:sz w:val="20"/>
          <w:szCs w:val="20"/>
        </w:rPr>
        <w:tab/>
        <w:t>107.7(3)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7)-C(8)-N(1)</w:t>
      </w:r>
      <w:r>
        <w:rPr>
          <w:rFonts w:ascii="CG Times (W1)" w:hAnsi="CG Times (W1)" w:cs="CG Times (W1)"/>
          <w:sz w:val="20"/>
          <w:szCs w:val="20"/>
        </w:rPr>
        <w:tab/>
        <w:t>108.9(3)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7)-C(8)-I(1)</w:t>
      </w:r>
      <w:r>
        <w:rPr>
          <w:rFonts w:ascii="CG Times (W1)" w:hAnsi="CG Times (W1)" w:cs="CG Times (W1)"/>
          <w:sz w:val="20"/>
          <w:szCs w:val="20"/>
        </w:rPr>
        <w:tab/>
        <w:t>124.3(3)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1)-C(8)-I(1)</w:t>
      </w:r>
      <w:r>
        <w:rPr>
          <w:rFonts w:ascii="CG Times (W1)" w:hAnsi="CG Times (W1)" w:cs="CG Times (W1)"/>
          <w:sz w:val="20"/>
          <w:szCs w:val="20"/>
        </w:rPr>
        <w:tab/>
        <w:t>126.6(3)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 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Symmetry transformations used to generate equivalent atoms: </w:t>
      </w:r>
    </w:p>
    <w:p w:rsidR="00CF32E9" w:rsidRDefault="00CF32E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 </w:t>
      </w:r>
    </w:p>
    <w:p w:rsidR="00CF32E9" w:rsidRDefault="00CF32E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br w:type="page"/>
      </w:r>
      <w:r>
        <w:rPr>
          <w:rFonts w:ascii="CG Times (W1)" w:hAnsi="CG Times (W1)" w:cs="CG Times (W1)"/>
          <w:sz w:val="24"/>
          <w:szCs w:val="24"/>
        </w:rPr>
        <w:lastRenderedPageBreak/>
        <w:t xml:space="preserve"> </w:t>
      </w:r>
      <w:proofErr w:type="gramStart"/>
      <w:r>
        <w:rPr>
          <w:rFonts w:ascii="CG Times (W1)" w:hAnsi="CG Times (W1)" w:cs="CG Times (W1)"/>
          <w:sz w:val="20"/>
          <w:szCs w:val="20"/>
        </w:rPr>
        <w:t>Table 4.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 Anisotropic displacement </w:t>
      </w:r>
      <w:proofErr w:type="gramStart"/>
      <w:r>
        <w:rPr>
          <w:rFonts w:ascii="CG Times (W1)" w:hAnsi="CG Times (W1)" w:cs="CG Times (W1)"/>
          <w:sz w:val="20"/>
          <w:szCs w:val="20"/>
        </w:rPr>
        <w:t>parameters  (</w:t>
      </w:r>
      <w:proofErr w:type="gramEnd"/>
      <w:r>
        <w:rPr>
          <w:rFonts w:ascii="CG Times (W1)" w:hAnsi="CG Times (W1)" w:cs="CG Times (W1)"/>
          <w:sz w:val="20"/>
          <w:szCs w:val="20"/>
        </w:rPr>
        <w:t>Å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x 10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  <w:r>
        <w:rPr>
          <w:rFonts w:ascii="CG Times (W1)" w:hAnsi="CG Times (W1)" w:cs="CG Times (W1)"/>
          <w:sz w:val="20"/>
          <w:szCs w:val="20"/>
        </w:rPr>
        <w:t>) for OHJ567_0m.  The anisotropic</w:t>
      </w:r>
    </w:p>
    <w:p w:rsidR="00CF32E9" w:rsidRDefault="00CF32E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displacement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factor exponent takes the form:  -2</w:t>
      </w:r>
      <w:r>
        <w:rPr>
          <w:rFonts w:ascii="Symbol" w:hAnsi="Symbol" w:cs="Symbol"/>
          <w:sz w:val="20"/>
          <w:szCs w:val="20"/>
        </w:rPr>
        <w:t>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[ h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4"/>
          <w:szCs w:val="24"/>
        </w:rPr>
        <w:t xml:space="preserve"> </w:t>
      </w:r>
      <w:r>
        <w:rPr>
          <w:rFonts w:ascii="CG Times (W1)" w:hAnsi="CG Times (W1)" w:cs="CG Times (W1)"/>
          <w:sz w:val="20"/>
          <w:szCs w:val="20"/>
        </w:rPr>
        <w:t>a*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U</w:t>
      </w:r>
      <w:r>
        <w:rPr>
          <w:rFonts w:ascii="CG Times (W1)" w:hAnsi="CG Times (W1)" w:cs="CG Times (W1)"/>
          <w:position w:val="6"/>
          <w:sz w:val="14"/>
          <w:szCs w:val="14"/>
        </w:rPr>
        <w:t>11</w:t>
      </w:r>
      <w:r>
        <w:rPr>
          <w:rFonts w:ascii="CG Times (W1)" w:hAnsi="CG Times (W1)" w:cs="CG Times (W1)"/>
          <w:sz w:val="20"/>
          <w:szCs w:val="20"/>
        </w:rPr>
        <w:t xml:space="preserve"> + ...  + 2 h k a* b* U</w:t>
      </w:r>
      <w:r>
        <w:rPr>
          <w:rFonts w:ascii="CG Times (W1)" w:hAnsi="CG Times (W1)" w:cs="CG Times (W1)"/>
          <w:position w:val="6"/>
          <w:sz w:val="14"/>
          <w:szCs w:val="14"/>
        </w:rPr>
        <w:t>12</w:t>
      </w:r>
      <w:r>
        <w:rPr>
          <w:rFonts w:ascii="CG Times (W1)" w:hAnsi="CG Times (W1)" w:cs="CG Times (W1)"/>
          <w:sz w:val="20"/>
          <w:szCs w:val="20"/>
        </w:rPr>
        <w:t xml:space="preserve"> ]</w:t>
      </w:r>
    </w:p>
    <w:p w:rsidR="00CF32E9" w:rsidRDefault="00CF32E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 </w:t>
      </w:r>
    </w:p>
    <w:p w:rsidR="00CF32E9" w:rsidRDefault="00CF32E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11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22</w:t>
      </w:r>
      <w:r>
        <w:rPr>
          <w:rFonts w:ascii="CG Times (W1)" w:hAnsi="CG Times (W1)" w:cs="CG Times (W1)"/>
          <w:sz w:val="20"/>
          <w:szCs w:val="20"/>
        </w:rPr>
        <w:t xml:space="preserve"> 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33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23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13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12</w:t>
      </w:r>
    </w:p>
    <w:p w:rsidR="00CF32E9" w:rsidRDefault="00CF32E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 </w:t>
      </w:r>
    </w:p>
    <w:p w:rsidR="00CF32E9" w:rsidRDefault="00CF32E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I(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 xml:space="preserve">20(1) </w:t>
      </w:r>
      <w:r>
        <w:rPr>
          <w:rFonts w:ascii="CG Times (W1)" w:hAnsi="CG Times (W1)" w:cs="CG Times (W1)"/>
          <w:sz w:val="20"/>
          <w:szCs w:val="20"/>
        </w:rPr>
        <w:tab/>
        <w:t>24(1)</w:t>
      </w:r>
      <w:r>
        <w:rPr>
          <w:rFonts w:ascii="CG Times (W1)" w:hAnsi="CG Times (W1)" w:cs="CG Times (W1)"/>
          <w:sz w:val="20"/>
          <w:szCs w:val="20"/>
        </w:rPr>
        <w:tab/>
        <w:t xml:space="preserve">20(1) </w:t>
      </w:r>
      <w:r>
        <w:rPr>
          <w:rFonts w:ascii="CG Times (W1)" w:hAnsi="CG Times (W1)" w:cs="CG Times (W1)"/>
          <w:sz w:val="20"/>
          <w:szCs w:val="20"/>
        </w:rPr>
        <w:tab/>
        <w:t>2(1)</w:t>
      </w:r>
      <w:r>
        <w:rPr>
          <w:rFonts w:ascii="CG Times (W1)" w:hAnsi="CG Times (W1)" w:cs="CG Times (W1)"/>
          <w:sz w:val="20"/>
          <w:szCs w:val="20"/>
        </w:rPr>
        <w:tab/>
        <w:t xml:space="preserve">-5(1) </w:t>
      </w:r>
      <w:r>
        <w:rPr>
          <w:rFonts w:ascii="CG Times (W1)" w:hAnsi="CG Times (W1)" w:cs="CG Times (W1)"/>
          <w:sz w:val="20"/>
          <w:szCs w:val="20"/>
        </w:rPr>
        <w:tab/>
        <w:t>0(1)</w:t>
      </w:r>
    </w:p>
    <w:p w:rsidR="00CF32E9" w:rsidRDefault="00CF32E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 xml:space="preserve">10(1) </w:t>
      </w:r>
      <w:r>
        <w:rPr>
          <w:rFonts w:ascii="CG Times (W1)" w:hAnsi="CG Times (W1)" w:cs="CG Times (W1)"/>
          <w:sz w:val="20"/>
          <w:szCs w:val="20"/>
        </w:rPr>
        <w:tab/>
        <w:t>33(2)</w:t>
      </w:r>
      <w:r>
        <w:rPr>
          <w:rFonts w:ascii="CG Times (W1)" w:hAnsi="CG Times (W1)" w:cs="CG Times (W1)"/>
          <w:sz w:val="20"/>
          <w:szCs w:val="20"/>
        </w:rPr>
        <w:tab/>
        <w:t xml:space="preserve">20(1) </w:t>
      </w:r>
      <w:r>
        <w:rPr>
          <w:rFonts w:ascii="CG Times (W1)" w:hAnsi="CG Times (W1)" w:cs="CG Times (W1)"/>
          <w:sz w:val="20"/>
          <w:szCs w:val="20"/>
        </w:rPr>
        <w:tab/>
        <w:t>3(1)</w:t>
      </w:r>
      <w:r>
        <w:rPr>
          <w:rFonts w:ascii="CG Times (W1)" w:hAnsi="CG Times (W1)" w:cs="CG Times (W1)"/>
          <w:sz w:val="20"/>
          <w:szCs w:val="20"/>
        </w:rPr>
        <w:tab/>
        <w:t xml:space="preserve">2(1) </w:t>
      </w:r>
      <w:r>
        <w:rPr>
          <w:rFonts w:ascii="CG Times (W1)" w:hAnsi="CG Times (W1)" w:cs="CG Times (W1)"/>
          <w:sz w:val="20"/>
          <w:szCs w:val="20"/>
        </w:rPr>
        <w:tab/>
        <w:t>-1(1)</w:t>
      </w:r>
    </w:p>
    <w:p w:rsidR="00CF32E9" w:rsidRDefault="00CF32E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 xml:space="preserve">23(2) </w:t>
      </w:r>
      <w:r>
        <w:rPr>
          <w:rFonts w:ascii="CG Times (W1)" w:hAnsi="CG Times (W1)" w:cs="CG Times (W1)"/>
          <w:sz w:val="20"/>
          <w:szCs w:val="20"/>
        </w:rPr>
        <w:tab/>
        <w:t>23(1)</w:t>
      </w:r>
      <w:r>
        <w:rPr>
          <w:rFonts w:ascii="CG Times (W1)" w:hAnsi="CG Times (W1)" w:cs="CG Times (W1)"/>
          <w:sz w:val="20"/>
          <w:szCs w:val="20"/>
        </w:rPr>
        <w:tab/>
        <w:t xml:space="preserve">22(2) </w:t>
      </w:r>
      <w:r>
        <w:rPr>
          <w:rFonts w:ascii="CG Times (W1)" w:hAnsi="CG Times (W1)" w:cs="CG Times (W1)"/>
          <w:sz w:val="20"/>
          <w:szCs w:val="20"/>
        </w:rPr>
        <w:tab/>
        <w:t>7(1)</w:t>
      </w:r>
      <w:r>
        <w:rPr>
          <w:rFonts w:ascii="CG Times (W1)" w:hAnsi="CG Times (W1)" w:cs="CG Times (W1)"/>
          <w:sz w:val="20"/>
          <w:szCs w:val="20"/>
        </w:rPr>
        <w:tab/>
        <w:t xml:space="preserve">3(1) </w:t>
      </w:r>
      <w:r>
        <w:rPr>
          <w:rFonts w:ascii="CG Times (W1)" w:hAnsi="CG Times (W1)" w:cs="CG Times (W1)"/>
          <w:sz w:val="20"/>
          <w:szCs w:val="20"/>
        </w:rPr>
        <w:tab/>
        <w:t>-5(1)</w:t>
      </w:r>
    </w:p>
    <w:p w:rsidR="00CF32E9" w:rsidRDefault="00CF32E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 xml:space="preserve">12(2) </w:t>
      </w:r>
      <w:r>
        <w:rPr>
          <w:rFonts w:ascii="CG Times (W1)" w:hAnsi="CG Times (W1)" w:cs="CG Times (W1)"/>
          <w:sz w:val="20"/>
          <w:szCs w:val="20"/>
        </w:rPr>
        <w:tab/>
        <w:t>20(2)</w:t>
      </w:r>
      <w:r>
        <w:rPr>
          <w:rFonts w:ascii="CG Times (W1)" w:hAnsi="CG Times (W1)" w:cs="CG Times (W1)"/>
          <w:sz w:val="20"/>
          <w:szCs w:val="20"/>
        </w:rPr>
        <w:tab/>
        <w:t xml:space="preserve">18(2) </w:t>
      </w:r>
      <w:r>
        <w:rPr>
          <w:rFonts w:ascii="CG Times (W1)" w:hAnsi="CG Times (W1)" w:cs="CG Times (W1)"/>
          <w:sz w:val="20"/>
          <w:szCs w:val="20"/>
        </w:rPr>
        <w:tab/>
        <w:t>-6(1)</w:t>
      </w:r>
      <w:r>
        <w:rPr>
          <w:rFonts w:ascii="CG Times (W1)" w:hAnsi="CG Times (W1)" w:cs="CG Times (W1)"/>
          <w:sz w:val="20"/>
          <w:szCs w:val="20"/>
        </w:rPr>
        <w:tab/>
        <w:t xml:space="preserve">-2(1) </w:t>
      </w:r>
      <w:r>
        <w:rPr>
          <w:rFonts w:ascii="CG Times (W1)" w:hAnsi="CG Times (W1)" w:cs="CG Times (W1)"/>
          <w:sz w:val="20"/>
          <w:szCs w:val="20"/>
        </w:rPr>
        <w:tab/>
        <w:t>3(1)</w:t>
      </w:r>
    </w:p>
    <w:p w:rsidR="00CF32E9" w:rsidRDefault="00CF32E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7)</w:t>
      </w:r>
      <w:r>
        <w:rPr>
          <w:rFonts w:ascii="CG Times (W1)" w:hAnsi="CG Times (W1)" w:cs="CG Times (W1)"/>
          <w:sz w:val="20"/>
          <w:szCs w:val="20"/>
        </w:rPr>
        <w:tab/>
        <w:t xml:space="preserve">22(2) </w:t>
      </w:r>
      <w:r>
        <w:rPr>
          <w:rFonts w:ascii="CG Times (W1)" w:hAnsi="CG Times (W1)" w:cs="CG Times (W1)"/>
          <w:sz w:val="20"/>
          <w:szCs w:val="20"/>
        </w:rPr>
        <w:tab/>
        <w:t>11(1)</w:t>
      </w:r>
      <w:r>
        <w:rPr>
          <w:rFonts w:ascii="CG Times (W1)" w:hAnsi="CG Times (W1)" w:cs="CG Times (W1)"/>
          <w:sz w:val="20"/>
          <w:szCs w:val="20"/>
        </w:rPr>
        <w:tab/>
        <w:t xml:space="preserve">14(2) </w:t>
      </w:r>
      <w:r>
        <w:rPr>
          <w:rFonts w:ascii="CG Times (W1)" w:hAnsi="CG Times (W1)" w:cs="CG Times (W1)"/>
          <w:sz w:val="20"/>
          <w:szCs w:val="20"/>
        </w:rPr>
        <w:tab/>
        <w:t>-2(1)</w:t>
      </w:r>
      <w:r>
        <w:rPr>
          <w:rFonts w:ascii="CG Times (W1)" w:hAnsi="CG Times (W1)" w:cs="CG Times (W1)"/>
          <w:sz w:val="20"/>
          <w:szCs w:val="20"/>
        </w:rPr>
        <w:tab/>
        <w:t xml:space="preserve">0(1) </w:t>
      </w:r>
      <w:r>
        <w:rPr>
          <w:rFonts w:ascii="CG Times (W1)" w:hAnsi="CG Times (W1)" w:cs="CG Times (W1)"/>
          <w:sz w:val="20"/>
          <w:szCs w:val="20"/>
        </w:rPr>
        <w:tab/>
        <w:t>1(1)</w:t>
      </w:r>
    </w:p>
    <w:p w:rsidR="00CF32E9" w:rsidRDefault="00CF32E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7')</w:t>
      </w:r>
      <w:r>
        <w:rPr>
          <w:rFonts w:ascii="CG Times (W1)" w:hAnsi="CG Times (W1)" w:cs="CG Times (W1)"/>
          <w:sz w:val="20"/>
          <w:szCs w:val="20"/>
        </w:rPr>
        <w:tab/>
        <w:t xml:space="preserve">12(2) </w:t>
      </w:r>
      <w:r>
        <w:rPr>
          <w:rFonts w:ascii="CG Times (W1)" w:hAnsi="CG Times (W1)" w:cs="CG Times (W1)"/>
          <w:sz w:val="20"/>
          <w:szCs w:val="20"/>
        </w:rPr>
        <w:tab/>
        <w:t>20(2)</w:t>
      </w:r>
      <w:r>
        <w:rPr>
          <w:rFonts w:ascii="CG Times (W1)" w:hAnsi="CG Times (W1)" w:cs="CG Times (W1)"/>
          <w:sz w:val="20"/>
          <w:szCs w:val="20"/>
        </w:rPr>
        <w:tab/>
        <w:t xml:space="preserve">18(2) </w:t>
      </w:r>
      <w:r>
        <w:rPr>
          <w:rFonts w:ascii="CG Times (W1)" w:hAnsi="CG Times (W1)" w:cs="CG Times (W1)"/>
          <w:sz w:val="20"/>
          <w:szCs w:val="20"/>
        </w:rPr>
        <w:tab/>
        <w:t>-6(1)</w:t>
      </w:r>
      <w:r>
        <w:rPr>
          <w:rFonts w:ascii="CG Times (W1)" w:hAnsi="CG Times (W1)" w:cs="CG Times (W1)"/>
          <w:sz w:val="20"/>
          <w:szCs w:val="20"/>
        </w:rPr>
        <w:tab/>
        <w:t xml:space="preserve">-2(1) </w:t>
      </w:r>
      <w:r>
        <w:rPr>
          <w:rFonts w:ascii="CG Times (W1)" w:hAnsi="CG Times (W1)" w:cs="CG Times (W1)"/>
          <w:sz w:val="20"/>
          <w:szCs w:val="20"/>
        </w:rPr>
        <w:tab/>
        <w:t>3(1)</w:t>
      </w:r>
    </w:p>
    <w:p w:rsidR="00CF32E9" w:rsidRDefault="00CF32E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1')</w:t>
      </w:r>
      <w:r>
        <w:rPr>
          <w:rFonts w:ascii="CG Times (W1)" w:hAnsi="CG Times (W1)" w:cs="CG Times (W1)"/>
          <w:sz w:val="20"/>
          <w:szCs w:val="20"/>
        </w:rPr>
        <w:tab/>
        <w:t xml:space="preserve">22(2) </w:t>
      </w:r>
      <w:r>
        <w:rPr>
          <w:rFonts w:ascii="CG Times (W1)" w:hAnsi="CG Times (W1)" w:cs="CG Times (W1)"/>
          <w:sz w:val="20"/>
          <w:szCs w:val="20"/>
        </w:rPr>
        <w:tab/>
        <w:t>11(1)</w:t>
      </w:r>
      <w:r>
        <w:rPr>
          <w:rFonts w:ascii="CG Times (W1)" w:hAnsi="CG Times (W1)" w:cs="CG Times (W1)"/>
          <w:sz w:val="20"/>
          <w:szCs w:val="20"/>
        </w:rPr>
        <w:tab/>
        <w:t xml:space="preserve">14(2) </w:t>
      </w:r>
      <w:r>
        <w:rPr>
          <w:rFonts w:ascii="CG Times (W1)" w:hAnsi="CG Times (W1)" w:cs="CG Times (W1)"/>
          <w:sz w:val="20"/>
          <w:szCs w:val="20"/>
        </w:rPr>
        <w:tab/>
        <w:t>-2(1)</w:t>
      </w:r>
      <w:r>
        <w:rPr>
          <w:rFonts w:ascii="CG Times (W1)" w:hAnsi="CG Times (W1)" w:cs="CG Times (W1)"/>
          <w:sz w:val="20"/>
          <w:szCs w:val="20"/>
        </w:rPr>
        <w:tab/>
        <w:t xml:space="preserve">0(1) </w:t>
      </w:r>
      <w:r>
        <w:rPr>
          <w:rFonts w:ascii="CG Times (W1)" w:hAnsi="CG Times (W1)" w:cs="CG Times (W1)"/>
          <w:sz w:val="20"/>
          <w:szCs w:val="20"/>
        </w:rPr>
        <w:tab/>
        <w:t>1(1)</w:t>
      </w:r>
    </w:p>
    <w:p w:rsidR="00CF32E9" w:rsidRDefault="00CF32E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 xml:space="preserve">15(2) </w:t>
      </w:r>
      <w:r>
        <w:rPr>
          <w:rFonts w:ascii="CG Times (W1)" w:hAnsi="CG Times (W1)" w:cs="CG Times (W1)"/>
          <w:sz w:val="20"/>
          <w:szCs w:val="20"/>
        </w:rPr>
        <w:tab/>
        <w:t>12(2)</w:t>
      </w:r>
      <w:r>
        <w:rPr>
          <w:rFonts w:ascii="CG Times (W1)" w:hAnsi="CG Times (W1)" w:cs="CG Times (W1)"/>
          <w:sz w:val="20"/>
          <w:szCs w:val="20"/>
        </w:rPr>
        <w:tab/>
        <w:t xml:space="preserve">11(2) </w:t>
      </w:r>
      <w:r>
        <w:rPr>
          <w:rFonts w:ascii="CG Times (W1)" w:hAnsi="CG Times (W1)" w:cs="CG Times (W1)"/>
          <w:sz w:val="20"/>
          <w:szCs w:val="20"/>
        </w:rPr>
        <w:tab/>
        <w:t>-3(1)</w:t>
      </w:r>
      <w:r>
        <w:rPr>
          <w:rFonts w:ascii="CG Times (W1)" w:hAnsi="CG Times (W1)" w:cs="CG Times (W1)"/>
          <w:sz w:val="20"/>
          <w:szCs w:val="20"/>
        </w:rPr>
        <w:tab/>
        <w:t xml:space="preserve">2(1) </w:t>
      </w:r>
      <w:r>
        <w:rPr>
          <w:rFonts w:ascii="CG Times (W1)" w:hAnsi="CG Times (W1)" w:cs="CG Times (W1)"/>
          <w:sz w:val="20"/>
          <w:szCs w:val="20"/>
        </w:rPr>
        <w:tab/>
        <w:t>2(1)</w:t>
      </w:r>
    </w:p>
    <w:p w:rsidR="00CF32E9" w:rsidRDefault="00CF32E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 xml:space="preserve">13(2) </w:t>
      </w:r>
      <w:r>
        <w:rPr>
          <w:rFonts w:ascii="CG Times (W1)" w:hAnsi="CG Times (W1)" w:cs="CG Times (W1)"/>
          <w:sz w:val="20"/>
          <w:szCs w:val="20"/>
        </w:rPr>
        <w:tab/>
        <w:t>20(2)</w:t>
      </w:r>
      <w:r>
        <w:rPr>
          <w:rFonts w:ascii="CG Times (W1)" w:hAnsi="CG Times (W1)" w:cs="CG Times (W1)"/>
          <w:sz w:val="20"/>
          <w:szCs w:val="20"/>
        </w:rPr>
        <w:tab/>
        <w:t xml:space="preserve">24(2) </w:t>
      </w:r>
      <w:r>
        <w:rPr>
          <w:rFonts w:ascii="CG Times (W1)" w:hAnsi="CG Times (W1)" w:cs="CG Times (W1)"/>
          <w:sz w:val="20"/>
          <w:szCs w:val="20"/>
        </w:rPr>
        <w:tab/>
        <w:t>-7(2)</w:t>
      </w:r>
      <w:r>
        <w:rPr>
          <w:rFonts w:ascii="CG Times (W1)" w:hAnsi="CG Times (W1)" w:cs="CG Times (W1)"/>
          <w:sz w:val="20"/>
          <w:szCs w:val="20"/>
        </w:rPr>
        <w:tab/>
        <w:t xml:space="preserve">7(1) </w:t>
      </w:r>
      <w:r>
        <w:rPr>
          <w:rFonts w:ascii="CG Times (W1)" w:hAnsi="CG Times (W1)" w:cs="CG Times (W1)"/>
          <w:sz w:val="20"/>
          <w:szCs w:val="20"/>
        </w:rPr>
        <w:tab/>
        <w:t>-4(1)</w:t>
      </w:r>
    </w:p>
    <w:p w:rsidR="00CF32E9" w:rsidRDefault="00CF32E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3)</w:t>
      </w:r>
      <w:r>
        <w:rPr>
          <w:rFonts w:ascii="CG Times (W1)" w:hAnsi="CG Times (W1)" w:cs="CG Times (W1)"/>
          <w:sz w:val="20"/>
          <w:szCs w:val="20"/>
        </w:rPr>
        <w:tab/>
        <w:t xml:space="preserve">13(2) </w:t>
      </w:r>
      <w:r>
        <w:rPr>
          <w:rFonts w:ascii="CG Times (W1)" w:hAnsi="CG Times (W1)" w:cs="CG Times (W1)"/>
          <w:sz w:val="20"/>
          <w:szCs w:val="20"/>
        </w:rPr>
        <w:tab/>
        <w:t>27(2)</w:t>
      </w:r>
      <w:r>
        <w:rPr>
          <w:rFonts w:ascii="CG Times (W1)" w:hAnsi="CG Times (W1)" w:cs="CG Times (W1)"/>
          <w:sz w:val="20"/>
          <w:szCs w:val="20"/>
        </w:rPr>
        <w:tab/>
        <w:t xml:space="preserve">22(2) </w:t>
      </w:r>
      <w:r>
        <w:rPr>
          <w:rFonts w:ascii="CG Times (W1)" w:hAnsi="CG Times (W1)" w:cs="CG Times (W1)"/>
          <w:sz w:val="20"/>
          <w:szCs w:val="20"/>
        </w:rPr>
        <w:tab/>
        <w:t>-9(2)</w:t>
      </w:r>
      <w:r>
        <w:rPr>
          <w:rFonts w:ascii="CG Times (W1)" w:hAnsi="CG Times (W1)" w:cs="CG Times (W1)"/>
          <w:sz w:val="20"/>
          <w:szCs w:val="20"/>
        </w:rPr>
        <w:tab/>
        <w:t xml:space="preserve">-5(1) </w:t>
      </w:r>
      <w:r>
        <w:rPr>
          <w:rFonts w:ascii="CG Times (W1)" w:hAnsi="CG Times (W1)" w:cs="CG Times (W1)"/>
          <w:sz w:val="20"/>
          <w:szCs w:val="20"/>
        </w:rPr>
        <w:tab/>
        <w:t>6(2)</w:t>
      </w:r>
    </w:p>
    <w:p w:rsidR="00CF32E9" w:rsidRDefault="00CF32E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</w:t>
      </w:r>
      <w:r>
        <w:rPr>
          <w:rFonts w:ascii="CG Times (W1)" w:hAnsi="CG Times (W1)" w:cs="CG Times (W1)"/>
          <w:sz w:val="20"/>
          <w:szCs w:val="20"/>
        </w:rPr>
        <w:tab/>
        <w:t xml:space="preserve">29(2) </w:t>
      </w:r>
      <w:r>
        <w:rPr>
          <w:rFonts w:ascii="CG Times (W1)" w:hAnsi="CG Times (W1)" w:cs="CG Times (W1)"/>
          <w:sz w:val="20"/>
          <w:szCs w:val="20"/>
        </w:rPr>
        <w:tab/>
        <w:t>17(2)</w:t>
      </w:r>
      <w:r>
        <w:rPr>
          <w:rFonts w:ascii="CG Times (W1)" w:hAnsi="CG Times (W1)" w:cs="CG Times (W1)"/>
          <w:sz w:val="20"/>
          <w:szCs w:val="20"/>
        </w:rPr>
        <w:tab/>
        <w:t xml:space="preserve">13(2) </w:t>
      </w:r>
      <w:r>
        <w:rPr>
          <w:rFonts w:ascii="CG Times (W1)" w:hAnsi="CG Times (W1)" w:cs="CG Times (W1)"/>
          <w:sz w:val="20"/>
          <w:szCs w:val="20"/>
        </w:rPr>
        <w:tab/>
        <w:t>-4(1)</w:t>
      </w:r>
      <w:r>
        <w:rPr>
          <w:rFonts w:ascii="CG Times (W1)" w:hAnsi="CG Times (W1)" w:cs="CG Times (W1)"/>
          <w:sz w:val="20"/>
          <w:szCs w:val="20"/>
        </w:rPr>
        <w:tab/>
        <w:t xml:space="preserve">-4(2) </w:t>
      </w:r>
      <w:r>
        <w:rPr>
          <w:rFonts w:ascii="CG Times (W1)" w:hAnsi="CG Times (W1)" w:cs="CG Times (W1)"/>
          <w:sz w:val="20"/>
          <w:szCs w:val="20"/>
        </w:rPr>
        <w:tab/>
        <w:t>8(2)</w:t>
      </w:r>
    </w:p>
    <w:p w:rsidR="00CF32E9" w:rsidRDefault="00CF32E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5)</w:t>
      </w:r>
      <w:r>
        <w:rPr>
          <w:rFonts w:ascii="CG Times (W1)" w:hAnsi="CG Times (W1)" w:cs="CG Times (W1)"/>
          <w:sz w:val="20"/>
          <w:szCs w:val="20"/>
        </w:rPr>
        <w:tab/>
        <w:t xml:space="preserve">25(2) </w:t>
      </w:r>
      <w:r>
        <w:rPr>
          <w:rFonts w:ascii="CG Times (W1)" w:hAnsi="CG Times (W1)" w:cs="CG Times (W1)"/>
          <w:sz w:val="20"/>
          <w:szCs w:val="20"/>
        </w:rPr>
        <w:tab/>
        <w:t>13(2)</w:t>
      </w:r>
      <w:r>
        <w:rPr>
          <w:rFonts w:ascii="CG Times (W1)" w:hAnsi="CG Times (W1)" w:cs="CG Times (W1)"/>
          <w:sz w:val="20"/>
          <w:szCs w:val="20"/>
        </w:rPr>
        <w:tab/>
        <w:t xml:space="preserve">15(2) </w:t>
      </w:r>
      <w:r>
        <w:rPr>
          <w:rFonts w:ascii="CG Times (W1)" w:hAnsi="CG Times (W1)" w:cs="CG Times (W1)"/>
          <w:sz w:val="20"/>
          <w:szCs w:val="20"/>
        </w:rPr>
        <w:tab/>
        <w:t>-3(1)</w:t>
      </w:r>
      <w:r>
        <w:rPr>
          <w:rFonts w:ascii="CG Times (W1)" w:hAnsi="CG Times (W1)" w:cs="CG Times (W1)"/>
          <w:sz w:val="20"/>
          <w:szCs w:val="20"/>
        </w:rPr>
        <w:tab/>
        <w:t xml:space="preserve">6(1) </w:t>
      </w:r>
      <w:r>
        <w:rPr>
          <w:rFonts w:ascii="CG Times (W1)" w:hAnsi="CG Times (W1)" w:cs="CG Times (W1)"/>
          <w:sz w:val="20"/>
          <w:szCs w:val="20"/>
        </w:rPr>
        <w:tab/>
        <w:t>-1(1)</w:t>
      </w:r>
    </w:p>
    <w:p w:rsidR="00CF32E9" w:rsidRDefault="00CF32E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6)</w:t>
      </w:r>
      <w:r>
        <w:rPr>
          <w:rFonts w:ascii="CG Times (W1)" w:hAnsi="CG Times (W1)" w:cs="CG Times (W1)"/>
          <w:sz w:val="20"/>
          <w:szCs w:val="20"/>
        </w:rPr>
        <w:tab/>
        <w:t xml:space="preserve">11(2) </w:t>
      </w:r>
      <w:r>
        <w:rPr>
          <w:rFonts w:ascii="CG Times (W1)" w:hAnsi="CG Times (W1)" w:cs="CG Times (W1)"/>
          <w:sz w:val="20"/>
          <w:szCs w:val="20"/>
        </w:rPr>
        <w:tab/>
        <w:t>11(2)</w:t>
      </w:r>
      <w:r>
        <w:rPr>
          <w:rFonts w:ascii="CG Times (W1)" w:hAnsi="CG Times (W1)" w:cs="CG Times (W1)"/>
          <w:sz w:val="20"/>
          <w:szCs w:val="20"/>
        </w:rPr>
        <w:tab/>
        <w:t xml:space="preserve">14(2) </w:t>
      </w:r>
      <w:r>
        <w:rPr>
          <w:rFonts w:ascii="CG Times (W1)" w:hAnsi="CG Times (W1)" w:cs="CG Times (W1)"/>
          <w:sz w:val="20"/>
          <w:szCs w:val="20"/>
        </w:rPr>
        <w:tab/>
        <w:t>-4(1)</w:t>
      </w:r>
      <w:r>
        <w:rPr>
          <w:rFonts w:ascii="CG Times (W1)" w:hAnsi="CG Times (W1)" w:cs="CG Times (W1)"/>
          <w:sz w:val="20"/>
          <w:szCs w:val="20"/>
        </w:rPr>
        <w:tab/>
        <w:t xml:space="preserve">-1(1) </w:t>
      </w:r>
      <w:r>
        <w:rPr>
          <w:rFonts w:ascii="CG Times (W1)" w:hAnsi="CG Times (W1)" w:cs="CG Times (W1)"/>
          <w:sz w:val="20"/>
          <w:szCs w:val="20"/>
        </w:rPr>
        <w:tab/>
        <w:t>1(1)</w:t>
      </w:r>
    </w:p>
    <w:p w:rsidR="00CF32E9" w:rsidRDefault="00CF32E9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8)</w:t>
      </w:r>
      <w:r>
        <w:rPr>
          <w:rFonts w:ascii="CG Times (W1)" w:hAnsi="CG Times (W1)" w:cs="CG Times (W1)"/>
          <w:sz w:val="20"/>
          <w:szCs w:val="20"/>
        </w:rPr>
        <w:tab/>
        <w:t xml:space="preserve">14(2) </w:t>
      </w:r>
      <w:r>
        <w:rPr>
          <w:rFonts w:ascii="CG Times (W1)" w:hAnsi="CG Times (W1)" w:cs="CG Times (W1)"/>
          <w:sz w:val="20"/>
          <w:szCs w:val="20"/>
        </w:rPr>
        <w:tab/>
        <w:t>12(2)</w:t>
      </w:r>
      <w:r>
        <w:rPr>
          <w:rFonts w:ascii="CG Times (W1)" w:hAnsi="CG Times (W1)" w:cs="CG Times (W1)"/>
          <w:sz w:val="20"/>
          <w:szCs w:val="20"/>
        </w:rPr>
        <w:tab/>
        <w:t xml:space="preserve">14(2) </w:t>
      </w:r>
      <w:r>
        <w:rPr>
          <w:rFonts w:ascii="CG Times (W1)" w:hAnsi="CG Times (W1)" w:cs="CG Times (W1)"/>
          <w:sz w:val="20"/>
          <w:szCs w:val="20"/>
        </w:rPr>
        <w:tab/>
        <w:t>-1(1)</w:t>
      </w:r>
      <w:r>
        <w:rPr>
          <w:rFonts w:ascii="CG Times (W1)" w:hAnsi="CG Times (W1)" w:cs="CG Times (W1)"/>
          <w:sz w:val="20"/>
          <w:szCs w:val="20"/>
        </w:rPr>
        <w:tab/>
        <w:t xml:space="preserve">-2(1) </w:t>
      </w:r>
      <w:r>
        <w:rPr>
          <w:rFonts w:ascii="CG Times (W1)" w:hAnsi="CG Times (W1)" w:cs="CG Times (W1)"/>
          <w:sz w:val="20"/>
          <w:szCs w:val="20"/>
        </w:rPr>
        <w:tab/>
        <w:t>2(1)</w:t>
      </w:r>
    </w:p>
    <w:p w:rsidR="00CF32E9" w:rsidRDefault="00CF32E9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 </w:t>
      </w:r>
      <w:r>
        <w:rPr>
          <w:rFonts w:ascii="CG Times (W1)" w:hAnsi="CG Times (W1)" w:cs="CG Times (W1)"/>
          <w:sz w:val="20"/>
          <w:szCs w:val="20"/>
        </w:rPr>
        <w:br w:type="page"/>
      </w:r>
      <w:r>
        <w:rPr>
          <w:rFonts w:ascii="CG Times (W1)" w:hAnsi="CG Times (W1)" w:cs="CG Times (W1)"/>
          <w:sz w:val="24"/>
          <w:szCs w:val="24"/>
        </w:rPr>
        <w:lastRenderedPageBreak/>
        <w:t xml:space="preserve"> </w:t>
      </w:r>
      <w:r>
        <w:rPr>
          <w:rFonts w:ascii="CG Times (W1)" w:hAnsi="CG Times (W1)" w:cs="CG Times (W1)"/>
          <w:sz w:val="20"/>
          <w:szCs w:val="20"/>
        </w:rPr>
        <w:t>Table 5.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 Hydrogen coordinates </w:t>
      </w:r>
      <w:proofErr w:type="gramStart"/>
      <w:r>
        <w:rPr>
          <w:rFonts w:ascii="CG Times (W1)" w:hAnsi="CG Times (W1)" w:cs="CG Times (W1)"/>
          <w:sz w:val="20"/>
          <w:szCs w:val="20"/>
        </w:rPr>
        <w:t>( x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10</w:t>
      </w:r>
      <w:r>
        <w:rPr>
          <w:rFonts w:ascii="CG Times (W1)" w:hAnsi="CG Times (W1)" w:cs="CG Times (W1)"/>
          <w:position w:val="6"/>
          <w:sz w:val="14"/>
          <w:szCs w:val="14"/>
        </w:rPr>
        <w:t>4</w:t>
      </w:r>
      <w:r>
        <w:rPr>
          <w:rFonts w:ascii="CG Times (W1)" w:hAnsi="CG Times (W1)" w:cs="CG Times (W1)"/>
          <w:sz w:val="20"/>
          <w:szCs w:val="20"/>
        </w:rPr>
        <w:t>) and isotropic  displacement parameters (Å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x 10</w:t>
      </w:r>
      <w:r>
        <w:rPr>
          <w:rFonts w:ascii="CG Times (W1)" w:hAnsi="CG Times (W1)" w:cs="CG Times (W1)"/>
          <w:sz w:val="24"/>
          <w:szCs w:val="24"/>
        </w:rPr>
        <w:t xml:space="preserve"> 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  <w:r>
        <w:rPr>
          <w:rFonts w:ascii="CG Times (W1)" w:hAnsi="CG Times (W1)" w:cs="CG Times (W1)"/>
          <w:sz w:val="20"/>
          <w:szCs w:val="20"/>
        </w:rPr>
        <w:t>)</w:t>
      </w:r>
    </w:p>
    <w:p w:rsidR="00CF32E9" w:rsidRDefault="00CF32E9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for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OHJ567_0m.</w:t>
      </w:r>
    </w:p>
    <w:p w:rsidR="00CF32E9" w:rsidRDefault="00CF32E9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________________________________________________________________________________ </w:t>
      </w:r>
    </w:p>
    <w:p w:rsidR="00CF32E9" w:rsidRDefault="00CF32E9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</w:r>
      <w:proofErr w:type="gramStart"/>
      <w:r>
        <w:rPr>
          <w:rFonts w:ascii="CG Times (W1)" w:hAnsi="CG Times (W1)" w:cs="CG Times (W1)"/>
          <w:sz w:val="20"/>
          <w:szCs w:val="20"/>
        </w:rPr>
        <w:t>x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</w:t>
      </w:r>
      <w:r>
        <w:rPr>
          <w:rFonts w:ascii="CG Times (W1)" w:hAnsi="CG Times (W1)" w:cs="CG Times (W1)"/>
          <w:sz w:val="20"/>
          <w:szCs w:val="20"/>
        </w:rPr>
        <w:tab/>
        <w:t xml:space="preserve">y </w:t>
      </w:r>
      <w:r>
        <w:rPr>
          <w:rFonts w:ascii="CG Times (W1)" w:hAnsi="CG Times (W1)" w:cs="CG Times (W1)"/>
          <w:sz w:val="20"/>
          <w:szCs w:val="20"/>
        </w:rPr>
        <w:tab/>
        <w:t xml:space="preserve">z </w:t>
      </w:r>
      <w:r>
        <w:rPr>
          <w:rFonts w:ascii="CG Times (W1)" w:hAnsi="CG Times (W1)" w:cs="CG Times (W1)"/>
          <w:sz w:val="20"/>
          <w:szCs w:val="20"/>
        </w:rPr>
        <w:tab/>
        <w:t>U(</w:t>
      </w:r>
      <w:proofErr w:type="spellStart"/>
      <w:r>
        <w:rPr>
          <w:rFonts w:ascii="CG Times (W1)" w:hAnsi="CG Times (W1)" w:cs="CG Times (W1)"/>
          <w:sz w:val="20"/>
          <w:szCs w:val="20"/>
        </w:rPr>
        <w:t>eq</w:t>
      </w:r>
      <w:proofErr w:type="spellEnd"/>
      <w:r>
        <w:rPr>
          <w:rFonts w:ascii="CG Times (W1)" w:hAnsi="CG Times (W1)" w:cs="CG Times (W1)"/>
          <w:sz w:val="20"/>
          <w:szCs w:val="20"/>
        </w:rPr>
        <w:t>)</w:t>
      </w:r>
    </w:p>
    <w:p w:rsidR="00CF32E9" w:rsidRDefault="00CF32E9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________________________________________________________________________________ </w:t>
      </w:r>
    </w:p>
    <w:p w:rsidR="00CF32E9" w:rsidRDefault="00CF32E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4"/>
          <w:szCs w:val="24"/>
        </w:rPr>
        <w:t xml:space="preserve"> </w:t>
      </w:r>
    </w:p>
    <w:p w:rsidR="00CF32E9" w:rsidRDefault="00CF32E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>8360</w:t>
      </w:r>
      <w:r>
        <w:rPr>
          <w:rFonts w:ascii="CG Times (W1)" w:hAnsi="CG Times (W1)" w:cs="CG Times (W1)"/>
          <w:sz w:val="20"/>
          <w:szCs w:val="20"/>
        </w:rPr>
        <w:tab/>
        <w:t>9428</w:t>
      </w:r>
      <w:r>
        <w:rPr>
          <w:rFonts w:ascii="CG Times (W1)" w:hAnsi="CG Times (W1)" w:cs="CG Times (W1)"/>
          <w:sz w:val="20"/>
          <w:szCs w:val="20"/>
        </w:rPr>
        <w:tab/>
        <w:t>3951</w:t>
      </w:r>
      <w:r>
        <w:rPr>
          <w:rFonts w:ascii="CG Times (W1)" w:hAnsi="CG Times (W1)" w:cs="CG Times (W1)"/>
          <w:sz w:val="20"/>
          <w:szCs w:val="20"/>
        </w:rPr>
        <w:tab/>
        <w:t>22</w:t>
      </w:r>
    </w:p>
    <w:p w:rsidR="00CF32E9" w:rsidRDefault="00CF32E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3)</w:t>
      </w:r>
      <w:r>
        <w:rPr>
          <w:rFonts w:ascii="CG Times (W1)" w:hAnsi="CG Times (W1)" w:cs="CG Times (W1)"/>
          <w:sz w:val="20"/>
          <w:szCs w:val="20"/>
        </w:rPr>
        <w:tab/>
        <w:t>9232</w:t>
      </w:r>
      <w:r>
        <w:rPr>
          <w:rFonts w:ascii="CG Times (W1)" w:hAnsi="CG Times (W1)" w:cs="CG Times (W1)"/>
          <w:sz w:val="20"/>
          <w:szCs w:val="20"/>
        </w:rPr>
        <w:tab/>
        <w:t>8018</w:t>
      </w:r>
      <w:r>
        <w:rPr>
          <w:rFonts w:ascii="CG Times (W1)" w:hAnsi="CG Times (W1)" w:cs="CG Times (W1)"/>
          <w:sz w:val="20"/>
          <w:szCs w:val="20"/>
        </w:rPr>
        <w:tab/>
        <w:t>5429</w:t>
      </w:r>
      <w:r>
        <w:rPr>
          <w:rFonts w:ascii="CG Times (W1)" w:hAnsi="CG Times (W1)" w:cs="CG Times (W1)"/>
          <w:sz w:val="20"/>
          <w:szCs w:val="20"/>
        </w:rPr>
        <w:tab/>
        <w:t>25</w:t>
      </w:r>
    </w:p>
    <w:p w:rsidR="00CF32E9" w:rsidRDefault="00CF32E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4)</w:t>
      </w:r>
      <w:r>
        <w:rPr>
          <w:rFonts w:ascii="CG Times (W1)" w:hAnsi="CG Times (W1)" w:cs="CG Times (W1)"/>
          <w:sz w:val="20"/>
          <w:szCs w:val="20"/>
        </w:rPr>
        <w:tab/>
        <w:t>7246</w:t>
      </w:r>
      <w:r>
        <w:rPr>
          <w:rFonts w:ascii="CG Times (W1)" w:hAnsi="CG Times (W1)" w:cs="CG Times (W1)"/>
          <w:sz w:val="20"/>
          <w:szCs w:val="20"/>
        </w:rPr>
        <w:tab/>
        <w:t>6565</w:t>
      </w:r>
      <w:r>
        <w:rPr>
          <w:rFonts w:ascii="CG Times (W1)" w:hAnsi="CG Times (W1)" w:cs="CG Times (W1)"/>
          <w:sz w:val="20"/>
          <w:szCs w:val="20"/>
        </w:rPr>
        <w:tab/>
        <w:t>6279</w:t>
      </w:r>
      <w:r>
        <w:rPr>
          <w:rFonts w:ascii="CG Times (W1)" w:hAnsi="CG Times (W1)" w:cs="CG Times (W1)"/>
          <w:sz w:val="20"/>
          <w:szCs w:val="20"/>
        </w:rPr>
        <w:tab/>
        <w:t>24</w:t>
      </w:r>
    </w:p>
    <w:p w:rsidR="00CF32E9" w:rsidRDefault="00CF32E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5)</w:t>
      </w:r>
      <w:r>
        <w:rPr>
          <w:rFonts w:ascii="CG Times (W1)" w:hAnsi="CG Times (W1)" w:cs="CG Times (W1)"/>
          <w:sz w:val="20"/>
          <w:szCs w:val="20"/>
        </w:rPr>
        <w:tab/>
        <w:t>4287</w:t>
      </w:r>
      <w:r>
        <w:rPr>
          <w:rFonts w:ascii="CG Times (W1)" w:hAnsi="CG Times (W1)" w:cs="CG Times (W1)"/>
          <w:sz w:val="20"/>
          <w:szCs w:val="20"/>
        </w:rPr>
        <w:tab/>
        <w:t>6411</w:t>
      </w:r>
      <w:r>
        <w:rPr>
          <w:rFonts w:ascii="CG Times (W1)" w:hAnsi="CG Times (W1)" w:cs="CG Times (W1)"/>
          <w:sz w:val="20"/>
          <w:szCs w:val="20"/>
        </w:rPr>
        <w:tab/>
        <w:t>5684</w:t>
      </w:r>
      <w:r>
        <w:rPr>
          <w:rFonts w:ascii="CG Times (W1)" w:hAnsi="CG Times (W1)" w:cs="CG Times (W1)"/>
          <w:sz w:val="20"/>
          <w:szCs w:val="20"/>
        </w:rPr>
        <w:tab/>
        <w:t>21</w:t>
      </w:r>
    </w:p>
    <w:p w:rsidR="00CF32E9" w:rsidRDefault="00CF32E9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________________________________________________________________________________ </w:t>
      </w:r>
      <w:r>
        <w:rPr>
          <w:rFonts w:ascii="CG Times (W1)" w:hAnsi="CG Times (W1)" w:cs="CG Times (W1)"/>
          <w:sz w:val="20"/>
          <w:szCs w:val="20"/>
        </w:rPr>
        <w:br w:type="page"/>
      </w:r>
      <w:r>
        <w:rPr>
          <w:rFonts w:ascii="CG Times (W1)" w:hAnsi="CG Times (W1)" w:cs="CG Times (W1)"/>
          <w:sz w:val="24"/>
          <w:szCs w:val="24"/>
        </w:rPr>
        <w:lastRenderedPageBreak/>
        <w:t xml:space="preserve"> </w:t>
      </w:r>
    </w:p>
    <w:sectPr w:rsidR="00CF32E9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2CE"/>
    <w:rsid w:val="0088515E"/>
    <w:rsid w:val="00A322CE"/>
    <w:rsid w:val="00CF32E9"/>
    <w:rsid w:val="00DF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5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51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5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51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TABLES</vt:lpstr>
    </vt:vector>
  </TitlesOfParts>
  <Company/>
  <LinksUpToDate>false</LinksUpToDate>
  <CharactersWithSpaces>4795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TABLES</dc:title>
  <dc:creator>Alex Yokochi &amp; George Sheldrick</dc:creator>
  <cp:lastModifiedBy>Steve</cp:lastModifiedBy>
  <cp:revision>3</cp:revision>
  <dcterms:created xsi:type="dcterms:W3CDTF">2015-10-27T09:25:00Z</dcterms:created>
  <dcterms:modified xsi:type="dcterms:W3CDTF">2015-10-27T09:39:00Z</dcterms:modified>
</cp:coreProperties>
</file>